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9B1" w:rsidRPr="00F229B1" w:rsidRDefault="00F229B1" w:rsidP="00F229B1">
      <w:pPr>
        <w:spacing w:after="0" w:line="240" w:lineRule="auto"/>
        <w:jc w:val="center"/>
        <w:rPr>
          <w:rFonts w:ascii="Calibri" w:eastAsia="Times New Roman" w:hAnsi="Calibri" w:cs="Calibri"/>
          <w:b/>
          <w:bCs/>
          <w:color w:val="000000"/>
          <w:sz w:val="32"/>
          <w:szCs w:val="32"/>
          <w:u w:val="single"/>
          <w:lang w:eastAsia="es-AR"/>
        </w:rPr>
      </w:pPr>
      <w:r w:rsidRPr="00F229B1">
        <w:rPr>
          <w:rFonts w:ascii="Calibri" w:eastAsia="Times New Roman" w:hAnsi="Calibri" w:cs="Calibri"/>
          <w:b/>
          <w:bCs/>
          <w:color w:val="000000"/>
          <w:sz w:val="32"/>
          <w:szCs w:val="32"/>
          <w:u w:val="single"/>
          <w:lang w:eastAsia="es-AR"/>
        </w:rPr>
        <w:t>ENCUENTROS</w:t>
      </w:r>
    </w:p>
    <w:p w:rsidR="00F229B1" w:rsidRDefault="00F229B1" w:rsidP="005A4BB3">
      <w:pPr>
        <w:spacing w:after="0" w:line="240" w:lineRule="auto"/>
        <w:jc w:val="both"/>
        <w:rPr>
          <w:rFonts w:ascii="Calibri" w:eastAsia="Times New Roman" w:hAnsi="Calibri" w:cs="Calibri"/>
          <w:b/>
          <w:bCs/>
          <w:color w:val="000000"/>
          <w:sz w:val="24"/>
          <w:szCs w:val="24"/>
          <w:lang w:eastAsia="es-AR"/>
        </w:rPr>
      </w:pPr>
    </w:p>
    <w:p w:rsidR="005A4BB3" w:rsidRDefault="00F229B1" w:rsidP="00F229B1">
      <w:pPr>
        <w:spacing w:after="0" w:line="240" w:lineRule="auto"/>
        <w:jc w:val="center"/>
        <w:rPr>
          <w:rFonts w:ascii="Calibri" w:eastAsia="Times New Roman" w:hAnsi="Calibri" w:cs="Calibri"/>
          <w:b/>
          <w:bCs/>
          <w:color w:val="000000"/>
          <w:sz w:val="24"/>
          <w:szCs w:val="24"/>
          <w:lang w:eastAsia="es-AR"/>
        </w:rPr>
      </w:pPr>
      <w:r>
        <w:rPr>
          <w:rFonts w:ascii="Calibri" w:eastAsia="Times New Roman" w:hAnsi="Calibri" w:cs="Calibri"/>
          <w:b/>
          <w:bCs/>
          <w:color w:val="000000"/>
          <w:sz w:val="24"/>
          <w:szCs w:val="24"/>
          <w:lang w:eastAsia="es-AR"/>
        </w:rPr>
        <w:t xml:space="preserve">Revista de la Secretaría de Asuntos Estudiantiles </w:t>
      </w:r>
      <w:r w:rsidR="005A4BB3" w:rsidRPr="005A4BB3">
        <w:rPr>
          <w:rFonts w:ascii="Calibri" w:eastAsia="Times New Roman" w:hAnsi="Calibri" w:cs="Calibri"/>
          <w:b/>
          <w:bCs/>
          <w:color w:val="000000"/>
          <w:sz w:val="24"/>
          <w:szCs w:val="24"/>
          <w:lang w:eastAsia="es-AR"/>
        </w:rPr>
        <w:t>y la S</w:t>
      </w:r>
      <w:r>
        <w:rPr>
          <w:rFonts w:ascii="Calibri" w:eastAsia="Times New Roman" w:hAnsi="Calibri" w:cs="Calibri"/>
          <w:b/>
          <w:bCs/>
          <w:color w:val="000000"/>
          <w:sz w:val="24"/>
          <w:szCs w:val="24"/>
          <w:lang w:eastAsia="es-AR"/>
        </w:rPr>
        <w:t xml:space="preserve">ecretaría de </w:t>
      </w:r>
      <w:r w:rsidR="005A4BB3" w:rsidRPr="005A4BB3">
        <w:rPr>
          <w:rFonts w:ascii="Calibri" w:eastAsia="Times New Roman" w:hAnsi="Calibri" w:cs="Calibri"/>
          <w:b/>
          <w:bCs/>
          <w:color w:val="000000"/>
          <w:sz w:val="24"/>
          <w:szCs w:val="24"/>
          <w:lang w:eastAsia="es-AR"/>
        </w:rPr>
        <w:t>E</w:t>
      </w:r>
      <w:r>
        <w:rPr>
          <w:rFonts w:ascii="Calibri" w:eastAsia="Times New Roman" w:hAnsi="Calibri" w:cs="Calibri"/>
          <w:b/>
          <w:bCs/>
          <w:color w:val="000000"/>
          <w:sz w:val="24"/>
          <w:szCs w:val="24"/>
          <w:lang w:eastAsia="es-AR"/>
        </w:rPr>
        <w:t xml:space="preserve">xtensión, </w:t>
      </w:r>
      <w:r w:rsidR="007C5817">
        <w:rPr>
          <w:rFonts w:ascii="Calibri" w:eastAsia="Times New Roman" w:hAnsi="Calibri" w:cs="Calibri"/>
          <w:b/>
          <w:bCs/>
          <w:color w:val="000000"/>
          <w:sz w:val="24"/>
          <w:szCs w:val="24"/>
          <w:lang w:eastAsia="es-AR"/>
        </w:rPr>
        <w:t>F</w:t>
      </w:r>
      <w:r>
        <w:rPr>
          <w:rFonts w:ascii="Calibri" w:eastAsia="Times New Roman" w:hAnsi="Calibri" w:cs="Calibri"/>
          <w:b/>
          <w:bCs/>
          <w:color w:val="000000"/>
          <w:sz w:val="24"/>
          <w:szCs w:val="24"/>
          <w:lang w:eastAsia="es-AR"/>
        </w:rPr>
        <w:t>acultad de Lenguas, UNC</w:t>
      </w:r>
    </w:p>
    <w:p w:rsidR="00F229B1" w:rsidRPr="005A4BB3" w:rsidRDefault="00F229B1" w:rsidP="005A4BB3">
      <w:pPr>
        <w:spacing w:after="0" w:line="240" w:lineRule="auto"/>
        <w:jc w:val="both"/>
        <w:rPr>
          <w:rFonts w:ascii="Times New Roman" w:eastAsia="Times New Roman" w:hAnsi="Times New Roman" w:cs="Times New Roman"/>
          <w:sz w:val="24"/>
          <w:szCs w:val="24"/>
          <w:lang w:eastAsia="es-AR"/>
        </w:rPr>
      </w:pPr>
    </w:p>
    <w:p w:rsidR="005A4BB3" w:rsidRPr="005A4BB3" w:rsidRDefault="00F229B1"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b/>
          <w:bCs/>
          <w:color w:val="000000"/>
          <w:sz w:val="24"/>
          <w:szCs w:val="24"/>
          <w:lang w:eastAsia="es-AR"/>
        </w:rPr>
        <w:t>LINEAMIENTOS GENERALES</w:t>
      </w:r>
    </w:p>
    <w:p w:rsidR="000E786B" w:rsidRDefault="000E786B" w:rsidP="005A4BB3">
      <w:pPr>
        <w:spacing w:after="0" w:line="240" w:lineRule="auto"/>
        <w:jc w:val="both"/>
        <w:rPr>
          <w:rFonts w:ascii="Calibri" w:eastAsia="Times New Roman" w:hAnsi="Calibri" w:cs="Calibri"/>
          <w:color w:val="000000"/>
          <w:sz w:val="24"/>
          <w:szCs w:val="24"/>
          <w:shd w:val="clear" w:color="auto" w:fill="FFFFFF"/>
          <w:lang w:eastAsia="es-AR"/>
        </w:rPr>
      </w:pPr>
    </w:p>
    <w:p w:rsidR="005A4BB3" w:rsidRPr="005A4BB3" w:rsidRDefault="005A4BB3" w:rsidP="000E786B">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shd w:val="clear" w:color="auto" w:fill="FFFFFF"/>
          <w:lang w:eastAsia="es-AR"/>
        </w:rPr>
        <w:t xml:space="preserve">Se convoca a contribuciones para publicar en la revista Encuentros, la cual a partir de este número, será una publicación conjunta de la Secretaría de Asuntos Estudiantiles y la Secretaría de Extensión de la Facultad de Lenguas, UNC. </w:t>
      </w:r>
    </w:p>
    <w:p w:rsidR="000E786B" w:rsidRDefault="000E786B" w:rsidP="005A4BB3">
      <w:pPr>
        <w:spacing w:after="0" w:line="240" w:lineRule="auto"/>
        <w:jc w:val="both"/>
        <w:rPr>
          <w:rFonts w:ascii="Calibri" w:eastAsia="Times New Roman" w:hAnsi="Calibri" w:cs="Calibri"/>
          <w:color w:val="000000"/>
          <w:sz w:val="24"/>
          <w:szCs w:val="24"/>
          <w:shd w:val="clear" w:color="auto" w:fill="FFFFFF"/>
          <w:lang w:eastAsia="es-AR"/>
        </w:rPr>
      </w:pP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shd w:val="clear" w:color="auto" w:fill="FFFFFF"/>
          <w:lang w:eastAsia="es-AR"/>
        </w:rPr>
        <w:t>No serán aceptados trabajos que no cumplan con la adecuación a las normas de publicación. Asimismo, una vez aceptados, los artículos serán evaluados por un comité de lectura. Los resultados de las evaluaciones, así como las modificaciones sugeridas serán notificadas a los autores antes de ser publicados. En la evaluación se determinará si el trabajo se acepta sin cambios para su publicación, si su aceptación queda supeditada a la generación de cambios formales o si es rechazado. La revista se reserva el derecho de aceptar, rechazar o devolver para su corrección cada colaboración en función de la evaluación realizada.</w:t>
      </w:r>
    </w:p>
    <w:p w:rsidR="000E786B" w:rsidRDefault="000E786B" w:rsidP="005A4BB3">
      <w:pPr>
        <w:spacing w:after="0" w:line="240" w:lineRule="auto"/>
        <w:jc w:val="both"/>
        <w:rPr>
          <w:rFonts w:ascii="Calibri" w:eastAsia="Times New Roman" w:hAnsi="Calibri" w:cs="Calibri"/>
          <w:color w:val="000000"/>
          <w:sz w:val="24"/>
          <w:szCs w:val="24"/>
          <w:shd w:val="clear" w:color="auto" w:fill="FFFFFF"/>
          <w:lang w:eastAsia="es-AR"/>
        </w:rPr>
      </w:pPr>
    </w:p>
    <w:p w:rsidR="005A4BB3" w:rsidRPr="000E786B" w:rsidRDefault="005A4BB3" w:rsidP="005A4BB3">
      <w:pPr>
        <w:spacing w:after="0" w:line="240" w:lineRule="auto"/>
        <w:jc w:val="both"/>
        <w:rPr>
          <w:rFonts w:ascii="Calibri" w:eastAsia="Times New Roman" w:hAnsi="Calibri" w:cs="Calibri"/>
          <w:color w:val="000000"/>
          <w:sz w:val="24"/>
          <w:szCs w:val="24"/>
          <w:shd w:val="clear" w:color="auto" w:fill="FFFFFF"/>
          <w:lang w:eastAsia="es-AR"/>
        </w:rPr>
      </w:pPr>
      <w:r w:rsidRPr="005A4BB3">
        <w:rPr>
          <w:rFonts w:ascii="Calibri" w:eastAsia="Times New Roman" w:hAnsi="Calibri" w:cs="Calibri"/>
          <w:color w:val="000000"/>
          <w:sz w:val="24"/>
          <w:szCs w:val="24"/>
          <w:shd w:val="clear" w:color="auto" w:fill="FFFFFF"/>
          <w:lang w:eastAsia="es-AR"/>
        </w:rPr>
        <w:t>El trabajo propuesto será enviado por correo electrónico, en un documento formato Word</w:t>
      </w:r>
      <w:r w:rsidR="000E786B">
        <w:rPr>
          <w:rFonts w:ascii="Calibri" w:eastAsia="Times New Roman" w:hAnsi="Calibri" w:cs="Calibri"/>
          <w:color w:val="000000"/>
          <w:sz w:val="24"/>
          <w:szCs w:val="24"/>
          <w:shd w:val="clear" w:color="auto" w:fill="FFFFFF"/>
          <w:lang w:eastAsia="es-AR"/>
        </w:rPr>
        <w:t xml:space="preserve">, a la siguiente dirección  </w:t>
      </w:r>
      <w:r w:rsidR="000E786B" w:rsidRPr="000E786B">
        <w:rPr>
          <w:rFonts w:ascii="Calibri" w:eastAsia="Times New Roman" w:hAnsi="Calibri" w:cs="Calibri"/>
          <w:color w:val="000000"/>
          <w:sz w:val="24"/>
          <w:szCs w:val="24"/>
          <w:u w:val="single"/>
          <w:shd w:val="clear" w:color="auto" w:fill="FFFFFF"/>
          <w:lang w:eastAsia="es-AR"/>
        </w:rPr>
        <w:t>consultaspea@gmail.com</w:t>
      </w:r>
      <w:r w:rsidR="000E786B" w:rsidRPr="000E786B">
        <w:rPr>
          <w:rFonts w:ascii="Calibri" w:eastAsia="Times New Roman" w:hAnsi="Calibri" w:cs="Calibri"/>
          <w:color w:val="000000"/>
          <w:sz w:val="24"/>
          <w:szCs w:val="24"/>
          <w:shd w:val="clear" w:color="auto" w:fill="FFFFFF"/>
          <w:lang w:eastAsia="es-AR"/>
        </w:rPr>
        <w:t xml:space="preserve"> hasta el </w:t>
      </w:r>
      <w:r w:rsidR="00E91F20">
        <w:rPr>
          <w:rFonts w:ascii="Calibri" w:eastAsia="Times New Roman" w:hAnsi="Calibri" w:cs="Calibri"/>
          <w:color w:val="000000"/>
          <w:sz w:val="24"/>
          <w:szCs w:val="24"/>
          <w:shd w:val="clear" w:color="auto" w:fill="FFFFFF"/>
          <w:lang w:eastAsia="es-AR"/>
        </w:rPr>
        <w:t>5</w:t>
      </w:r>
      <w:r w:rsidR="000E786B" w:rsidRPr="000E786B">
        <w:rPr>
          <w:rFonts w:ascii="Calibri" w:eastAsia="Times New Roman" w:hAnsi="Calibri" w:cs="Calibri"/>
          <w:color w:val="000000"/>
          <w:sz w:val="24"/>
          <w:szCs w:val="24"/>
          <w:shd w:val="clear" w:color="auto" w:fill="FFFFFF"/>
          <w:lang w:eastAsia="es-AR"/>
        </w:rPr>
        <w:t xml:space="preserve"> de </w:t>
      </w:r>
      <w:r w:rsidR="00E91F20">
        <w:rPr>
          <w:rFonts w:ascii="Calibri" w:eastAsia="Times New Roman" w:hAnsi="Calibri" w:cs="Calibri"/>
          <w:color w:val="000000"/>
          <w:sz w:val="24"/>
          <w:szCs w:val="24"/>
          <w:shd w:val="clear" w:color="auto" w:fill="FFFFFF"/>
          <w:lang w:eastAsia="es-AR"/>
        </w:rPr>
        <w:t>febrero de 2017</w:t>
      </w:r>
      <w:bookmarkStart w:id="0" w:name="_GoBack"/>
      <w:bookmarkEnd w:id="0"/>
      <w:r w:rsidRPr="000E786B">
        <w:rPr>
          <w:rFonts w:ascii="Calibri" w:eastAsia="Times New Roman" w:hAnsi="Calibri" w:cs="Calibri"/>
          <w:color w:val="000000"/>
          <w:sz w:val="24"/>
          <w:szCs w:val="24"/>
          <w:shd w:val="clear" w:color="auto" w:fill="FFFFFF"/>
          <w:lang w:eastAsia="es-AR"/>
        </w:rPr>
        <w:t>.</w:t>
      </w:r>
      <w:r w:rsidRPr="005A4BB3">
        <w:rPr>
          <w:rFonts w:ascii="Calibri" w:eastAsia="Times New Roman" w:hAnsi="Calibri" w:cs="Calibri"/>
          <w:color w:val="000000"/>
          <w:sz w:val="24"/>
          <w:szCs w:val="24"/>
          <w:shd w:val="clear" w:color="auto" w:fill="FFFFFF"/>
          <w:lang w:eastAsia="es-AR"/>
        </w:rPr>
        <w:t xml:space="preserve"> La extensión de los artículos no deberá superar las </w:t>
      </w:r>
      <w:r w:rsidRPr="005A4BB3">
        <w:rPr>
          <w:rFonts w:ascii="Calibri" w:eastAsia="Times New Roman" w:hAnsi="Calibri" w:cs="Calibri"/>
          <w:color w:val="000000"/>
          <w:sz w:val="24"/>
          <w:szCs w:val="24"/>
          <w:lang w:eastAsia="es-AR"/>
        </w:rPr>
        <w:t>10 carillas</w:t>
      </w:r>
      <w:r w:rsidRPr="005A4BB3">
        <w:rPr>
          <w:rFonts w:ascii="Calibri" w:eastAsia="Times New Roman" w:hAnsi="Calibri" w:cs="Calibri"/>
          <w:color w:val="000000"/>
          <w:sz w:val="24"/>
          <w:szCs w:val="24"/>
          <w:shd w:val="clear" w:color="auto" w:fill="FFFFFF"/>
          <w:lang w:eastAsia="es-AR"/>
        </w:rPr>
        <w:t>, incluidas notas al pie, bibliografía y cuadros.</w:t>
      </w:r>
    </w:p>
    <w:p w:rsidR="005A4BB3" w:rsidRPr="005A4BB3" w:rsidRDefault="005A4BB3" w:rsidP="005A4BB3">
      <w:pPr>
        <w:spacing w:after="0" w:line="240" w:lineRule="auto"/>
        <w:rPr>
          <w:rFonts w:ascii="Times New Roman" w:eastAsia="Times New Roman" w:hAnsi="Times New Roman" w:cs="Times New Roman"/>
          <w:sz w:val="24"/>
          <w:szCs w:val="24"/>
          <w:lang w:eastAsia="es-AR"/>
        </w:rPr>
      </w:pPr>
    </w:p>
    <w:p w:rsidR="005A4BB3" w:rsidRPr="005A4BB3" w:rsidRDefault="00F229B1"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b/>
          <w:bCs/>
          <w:color w:val="000000"/>
          <w:sz w:val="24"/>
          <w:szCs w:val="24"/>
          <w:lang w:eastAsia="es-AR"/>
        </w:rPr>
        <w:t>TIPOS DE CONTRIBUCIONES</w:t>
      </w:r>
    </w:p>
    <w:p w:rsidR="00F72DB9" w:rsidRDefault="00F72DB9" w:rsidP="005A4BB3">
      <w:pPr>
        <w:spacing w:after="0" w:line="240" w:lineRule="auto"/>
        <w:jc w:val="both"/>
        <w:rPr>
          <w:rFonts w:ascii="Calibri" w:eastAsia="Times New Roman" w:hAnsi="Calibri" w:cs="Calibri"/>
          <w:color w:val="000000"/>
          <w:sz w:val="24"/>
          <w:szCs w:val="24"/>
          <w:lang w:eastAsia="es-AR"/>
        </w:rPr>
      </w:pP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Sección A) Resúmenes de tesinas de Licenciatura de egresados licenciados de la Facultad de Lenguas.</w:t>
      </w:r>
    </w:p>
    <w:p w:rsidR="005A4BB3" w:rsidRPr="00F72DB9" w:rsidRDefault="005A4BB3" w:rsidP="005A4BB3">
      <w:pPr>
        <w:spacing w:after="0" w:line="240" w:lineRule="auto"/>
        <w:jc w:val="both"/>
        <w:rPr>
          <w:rFonts w:ascii="Calibri" w:eastAsia="Times New Roman" w:hAnsi="Calibri" w:cs="Calibri"/>
          <w:color w:val="000000"/>
          <w:sz w:val="24"/>
          <w:szCs w:val="24"/>
          <w:highlight w:val="yellow"/>
          <w:lang w:eastAsia="es-AR"/>
        </w:rPr>
      </w:pPr>
      <w:r w:rsidRPr="00F72DB9">
        <w:rPr>
          <w:rFonts w:ascii="Calibri" w:eastAsia="Times New Roman" w:hAnsi="Calibri" w:cs="Calibri"/>
          <w:color w:val="000000"/>
          <w:sz w:val="24"/>
          <w:szCs w:val="24"/>
          <w:lang w:eastAsia="es-AR"/>
        </w:rPr>
        <w:t>Partes del trabajo: título - resumen - palab</w:t>
      </w:r>
      <w:r w:rsidR="00F72DB9" w:rsidRPr="00F72DB9">
        <w:rPr>
          <w:rFonts w:ascii="Calibri" w:eastAsia="Times New Roman" w:hAnsi="Calibri" w:cs="Calibri"/>
          <w:color w:val="000000"/>
          <w:sz w:val="24"/>
          <w:szCs w:val="24"/>
          <w:lang w:eastAsia="es-AR"/>
        </w:rPr>
        <w:t xml:space="preserve">ras clave (español / inglés) – </w:t>
      </w:r>
      <w:r w:rsidR="00F72DB9">
        <w:rPr>
          <w:rFonts w:ascii="Calibri" w:eastAsia="Times New Roman" w:hAnsi="Calibri" w:cs="Calibri"/>
          <w:color w:val="000000"/>
          <w:sz w:val="24"/>
          <w:szCs w:val="24"/>
          <w:lang w:eastAsia="es-AR"/>
        </w:rPr>
        <w:t>introducción – cuerpo del trabajo – conclusiones</w:t>
      </w:r>
      <w:r w:rsidR="00F72DB9">
        <w:rPr>
          <w:rFonts w:ascii="Calibri" w:eastAsia="Times New Roman" w:hAnsi="Calibri" w:cs="Calibri"/>
          <w:color w:val="000000"/>
          <w:sz w:val="24"/>
          <w:szCs w:val="24"/>
          <w:highlight w:val="yellow"/>
          <w:lang w:eastAsia="es-AR"/>
        </w:rPr>
        <w:t xml:space="preserve"> </w:t>
      </w:r>
    </w:p>
    <w:p w:rsidR="00F72DB9" w:rsidRDefault="00F72DB9" w:rsidP="005A4BB3">
      <w:pPr>
        <w:spacing w:after="0" w:line="240" w:lineRule="auto"/>
        <w:jc w:val="both"/>
        <w:rPr>
          <w:rFonts w:ascii="Calibri" w:eastAsia="Times New Roman" w:hAnsi="Calibri" w:cs="Calibri"/>
          <w:color w:val="000000"/>
          <w:sz w:val="24"/>
          <w:szCs w:val="24"/>
          <w:lang w:eastAsia="es-AR"/>
        </w:rPr>
      </w:pPr>
    </w:p>
    <w:p w:rsidR="00F72DB9" w:rsidRPr="00F72DB9" w:rsidRDefault="005A4BB3" w:rsidP="005A4BB3">
      <w:pPr>
        <w:spacing w:after="0" w:line="240" w:lineRule="auto"/>
        <w:jc w:val="both"/>
        <w:rPr>
          <w:rFonts w:ascii="Calibri" w:eastAsia="Times New Roman" w:hAnsi="Calibri" w:cs="Calibri"/>
          <w:color w:val="000000"/>
          <w:sz w:val="24"/>
          <w:szCs w:val="24"/>
          <w:lang w:eastAsia="es-AR"/>
        </w:rPr>
      </w:pPr>
      <w:r w:rsidRPr="00F72DB9">
        <w:rPr>
          <w:rFonts w:ascii="Calibri" w:eastAsia="Times New Roman" w:hAnsi="Calibri" w:cs="Calibri"/>
          <w:color w:val="000000"/>
          <w:sz w:val="24"/>
          <w:szCs w:val="24"/>
          <w:lang w:eastAsia="es-AR"/>
        </w:rPr>
        <w:t>Sección B) Ponencias de estudiantes en el marco de Programa de Investigadores en Formación de la Facultad de Lenguas. Partes del trabajo: título - resumen - palabras clave (español / inglés</w:t>
      </w:r>
      <w:r w:rsidR="00F72DB9" w:rsidRPr="00F72DB9">
        <w:rPr>
          <w:rFonts w:ascii="Calibri" w:eastAsia="Times New Roman" w:hAnsi="Calibri" w:cs="Calibri"/>
          <w:color w:val="000000"/>
          <w:sz w:val="24"/>
          <w:szCs w:val="24"/>
          <w:lang w:eastAsia="es-AR"/>
        </w:rPr>
        <w:t>)</w:t>
      </w:r>
      <w:r w:rsidR="00F72DB9">
        <w:rPr>
          <w:rFonts w:ascii="Calibri" w:eastAsia="Times New Roman" w:hAnsi="Calibri" w:cs="Calibri"/>
          <w:color w:val="000000"/>
          <w:sz w:val="24"/>
          <w:szCs w:val="24"/>
          <w:lang w:eastAsia="es-AR"/>
        </w:rPr>
        <w:t xml:space="preserve"> – introducción – cuerpo del trabajo – conclusiones</w:t>
      </w: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 xml:space="preserve">Podrá tener hasta 3 autores. </w:t>
      </w:r>
    </w:p>
    <w:p w:rsidR="00F72DB9" w:rsidRDefault="00F72DB9" w:rsidP="005A4BB3">
      <w:pPr>
        <w:spacing w:after="0" w:line="240" w:lineRule="auto"/>
        <w:jc w:val="both"/>
        <w:rPr>
          <w:rFonts w:ascii="Calibri" w:eastAsia="Times New Roman" w:hAnsi="Calibri" w:cs="Calibri"/>
          <w:color w:val="000000"/>
          <w:sz w:val="24"/>
          <w:szCs w:val="24"/>
          <w:lang w:eastAsia="es-AR"/>
        </w:rPr>
      </w:pP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Sección C) Resúmenes de proyectos de extensión en el marco del Programa de Extensión Acción.</w:t>
      </w: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Partes del trabajo: título - resumen - palabras clave (español / inglés) - introducción (que mencione objetivos propuestos, contexto, institución asociada, actores involucrados) - marco teórico - metodología de trabajo - logros alcanzados y proyecciones - bibliografía.</w:t>
      </w: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Podrá tener hasta tres autores.</w:t>
      </w:r>
    </w:p>
    <w:p w:rsidR="00F72DB9" w:rsidRDefault="00F72DB9" w:rsidP="005A4BB3">
      <w:pPr>
        <w:spacing w:after="0" w:line="240" w:lineRule="auto"/>
        <w:jc w:val="both"/>
        <w:rPr>
          <w:rFonts w:ascii="Calibri" w:eastAsia="Times New Roman" w:hAnsi="Calibri" w:cs="Calibri"/>
          <w:color w:val="000000"/>
          <w:sz w:val="24"/>
          <w:szCs w:val="24"/>
          <w:lang w:eastAsia="es-AR"/>
        </w:rPr>
      </w:pP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lastRenderedPageBreak/>
        <w:t xml:space="preserve">Sección D) Reseñas de actividades de extensión aprobadas por la Secretaría de Extensión. Partes de la reseña: título - resumen - palabras clave (español / inglés) - Sinopsis de la(s) actividad(es) realizada(s). </w:t>
      </w: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Podrá tener hasta 3 autores.</w:t>
      </w:r>
    </w:p>
    <w:p w:rsidR="005A4BB3" w:rsidRPr="005A4BB3" w:rsidRDefault="005A4BB3" w:rsidP="005A4BB3">
      <w:pPr>
        <w:spacing w:after="0" w:line="240" w:lineRule="auto"/>
        <w:rPr>
          <w:rFonts w:ascii="Times New Roman" w:eastAsia="Times New Roman" w:hAnsi="Times New Roman" w:cs="Times New Roman"/>
          <w:sz w:val="24"/>
          <w:szCs w:val="24"/>
          <w:lang w:eastAsia="es-AR"/>
        </w:rPr>
      </w:pPr>
    </w:p>
    <w:p w:rsidR="005A4BB3" w:rsidRPr="005A4BB3" w:rsidRDefault="00F229B1"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b/>
          <w:bCs/>
          <w:color w:val="000000"/>
          <w:sz w:val="24"/>
          <w:szCs w:val="24"/>
          <w:lang w:eastAsia="es-AR"/>
        </w:rPr>
        <w:t xml:space="preserve">DIRECTRICES PARA AUTORES/AS </w:t>
      </w:r>
    </w:p>
    <w:p w:rsidR="000E786B" w:rsidRDefault="000E786B" w:rsidP="005A4BB3">
      <w:pPr>
        <w:spacing w:after="0" w:line="240" w:lineRule="auto"/>
        <w:jc w:val="both"/>
        <w:rPr>
          <w:rFonts w:ascii="Calibri" w:eastAsia="Times New Roman" w:hAnsi="Calibri" w:cs="Calibri"/>
          <w:b/>
          <w:bCs/>
          <w:color w:val="000000"/>
          <w:sz w:val="24"/>
          <w:szCs w:val="24"/>
          <w:lang w:eastAsia="es-AR"/>
        </w:rPr>
      </w:pP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b/>
          <w:bCs/>
          <w:color w:val="000000"/>
          <w:sz w:val="24"/>
          <w:szCs w:val="24"/>
          <w:lang w:eastAsia="es-AR"/>
        </w:rPr>
        <w:t>I. Pautas generales para la publicación</w:t>
      </w: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1. Los artículos deben ser inéditos.</w:t>
      </w: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2. Los originales  podrán escritos en español, portugués, inglés, alemán, italiano o francés.</w:t>
      </w: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 xml:space="preserve">3. Para decidir su publicación, los trabajos serán previamente evaluados por un comité de lectura. </w:t>
      </w: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4. No se publicarán textos cuyo contenido promueva algún tipo de discriminación.</w:t>
      </w: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5. Excepcionalmente, se aceptarán trabajos que ya hayan sido publicados en revistas extranjeras, sujetos a la misma evaluación de los originales inéditos. El autor deberá presentar la autorización, por escrito, del editor de la revista en la que su artículo haya sido publicado originalmente.</w:t>
      </w: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 xml:space="preserve">6. </w:t>
      </w:r>
      <w:r w:rsidR="00F229B1" w:rsidRPr="005A4BB3">
        <w:rPr>
          <w:rFonts w:ascii="Calibri" w:eastAsia="Times New Roman" w:hAnsi="Calibri" w:cs="Calibri"/>
          <w:b/>
          <w:bCs/>
          <w:color w:val="000000"/>
          <w:sz w:val="24"/>
          <w:szCs w:val="24"/>
          <w:lang w:eastAsia="es-AR"/>
        </w:rPr>
        <w:t>ENCUENTROS</w:t>
      </w:r>
      <w:r w:rsidR="00F229B1" w:rsidRPr="005A4BB3">
        <w:rPr>
          <w:rFonts w:ascii="Calibri" w:eastAsia="Times New Roman" w:hAnsi="Calibri" w:cs="Calibri"/>
          <w:color w:val="000000"/>
          <w:sz w:val="24"/>
          <w:szCs w:val="24"/>
          <w:lang w:eastAsia="es-AR"/>
        </w:rPr>
        <w:t xml:space="preserve"> </w:t>
      </w:r>
      <w:r w:rsidRPr="005A4BB3">
        <w:rPr>
          <w:rFonts w:ascii="Calibri" w:eastAsia="Times New Roman" w:hAnsi="Calibri" w:cs="Calibri"/>
          <w:color w:val="000000"/>
          <w:sz w:val="24"/>
          <w:szCs w:val="24"/>
          <w:lang w:eastAsia="es-AR"/>
        </w:rPr>
        <w:t>no se hace responsable de las opiniones, imágenes, textos y trabajos de los autores quienes serán únicos responsables de su contenido.</w:t>
      </w: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7. Se podrán introducir pequeñas modificaciones, sin alterar el estilo y las opiniones de los autores, con el fin de mantener la homogeneidad de la publicación.</w:t>
      </w: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8. Las modificaciones sustanciales serán solicitadas a los autores.</w:t>
      </w:r>
    </w:p>
    <w:p w:rsidR="005A4BB3" w:rsidRDefault="005A4BB3" w:rsidP="005A4BB3">
      <w:pPr>
        <w:spacing w:after="0" w:line="240" w:lineRule="auto"/>
        <w:jc w:val="both"/>
        <w:rPr>
          <w:rFonts w:ascii="Calibri" w:eastAsia="Times New Roman" w:hAnsi="Calibri" w:cs="Calibri"/>
          <w:color w:val="000000"/>
          <w:sz w:val="24"/>
          <w:szCs w:val="24"/>
          <w:lang w:eastAsia="es-AR"/>
        </w:rPr>
      </w:pPr>
      <w:r w:rsidRPr="005A4BB3">
        <w:rPr>
          <w:rFonts w:ascii="Calibri" w:eastAsia="Times New Roman" w:hAnsi="Calibri" w:cs="Calibri"/>
          <w:color w:val="000000"/>
          <w:sz w:val="24"/>
          <w:szCs w:val="24"/>
          <w:lang w:eastAsia="es-AR"/>
        </w:rPr>
        <w:t>9. Todos los trabajos deberán estar acompañados de Resumen</w:t>
      </w:r>
      <w:r w:rsidR="00972FAD">
        <w:rPr>
          <w:rFonts w:ascii="Calibri" w:eastAsia="Times New Roman" w:hAnsi="Calibri" w:cs="Calibri"/>
          <w:color w:val="000000"/>
          <w:sz w:val="24"/>
          <w:szCs w:val="24"/>
          <w:lang w:eastAsia="es-AR"/>
        </w:rPr>
        <w:t>/</w:t>
      </w:r>
      <w:r w:rsidRPr="005A4BB3">
        <w:rPr>
          <w:rFonts w:ascii="Calibri" w:eastAsia="Times New Roman" w:hAnsi="Calibri" w:cs="Calibri"/>
          <w:color w:val="000000"/>
          <w:sz w:val="24"/>
          <w:szCs w:val="24"/>
          <w:lang w:eastAsia="es-AR"/>
        </w:rPr>
        <w:t xml:space="preserve">Palabras Clave y </w:t>
      </w:r>
      <w:proofErr w:type="spellStart"/>
      <w:r w:rsidRPr="005A4BB3">
        <w:rPr>
          <w:rFonts w:ascii="Calibri" w:eastAsia="Times New Roman" w:hAnsi="Calibri" w:cs="Calibri"/>
          <w:color w:val="000000"/>
          <w:sz w:val="24"/>
          <w:szCs w:val="24"/>
          <w:lang w:eastAsia="es-AR"/>
        </w:rPr>
        <w:t>Abstract</w:t>
      </w:r>
      <w:proofErr w:type="spellEnd"/>
      <w:r w:rsidRPr="005A4BB3">
        <w:rPr>
          <w:rFonts w:ascii="Calibri" w:eastAsia="Times New Roman" w:hAnsi="Calibri" w:cs="Calibri"/>
          <w:color w:val="000000"/>
          <w:sz w:val="24"/>
          <w:szCs w:val="24"/>
          <w:lang w:eastAsia="es-AR"/>
        </w:rPr>
        <w:t>/</w:t>
      </w:r>
      <w:proofErr w:type="spellStart"/>
      <w:r w:rsidRPr="005A4BB3">
        <w:rPr>
          <w:rFonts w:ascii="Calibri" w:eastAsia="Times New Roman" w:hAnsi="Calibri" w:cs="Calibri"/>
          <w:color w:val="000000"/>
          <w:sz w:val="24"/>
          <w:szCs w:val="24"/>
          <w:lang w:eastAsia="es-AR"/>
        </w:rPr>
        <w:t>Keywords</w:t>
      </w:r>
      <w:proofErr w:type="spellEnd"/>
    </w:p>
    <w:p w:rsidR="00972FAD" w:rsidRPr="005A4BB3" w:rsidRDefault="00972FAD" w:rsidP="005A4BB3">
      <w:pPr>
        <w:spacing w:after="0" w:line="240" w:lineRule="auto"/>
        <w:jc w:val="both"/>
        <w:rPr>
          <w:rFonts w:ascii="Times New Roman" w:eastAsia="Times New Roman" w:hAnsi="Times New Roman" w:cs="Times New Roman"/>
          <w:sz w:val="24"/>
          <w:szCs w:val="24"/>
          <w:lang w:eastAsia="es-AR"/>
        </w:rPr>
      </w:pP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b/>
          <w:bCs/>
          <w:color w:val="000000"/>
          <w:sz w:val="24"/>
          <w:szCs w:val="24"/>
          <w:lang w:eastAsia="es-AR"/>
        </w:rPr>
        <w:t>II. Pautas específicas para la presentación de trabajos</w:t>
      </w: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La presentación de los trabajos debe seguir el siguiente protocolo:</w:t>
      </w: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El texto del trabajo debe estar encabezado por:</w:t>
      </w: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Título</w:t>
      </w: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Nombre del autor</w:t>
      </w: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Dirección electrónica</w:t>
      </w: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Filiación institucional</w:t>
      </w: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Lugar de procedencia (señalar ciudad y país)</w:t>
      </w: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En caso de trabajos en coautoría, los datos que siguen al título deberán ofrecerse, en el mismo orden, para cada uno de los autores. Todo el bloque irá alineado a la izquierda.</w:t>
      </w: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 Los trabajos deben ser enviados por los representan</w:t>
      </w:r>
      <w:r w:rsidR="00F229B1">
        <w:rPr>
          <w:rFonts w:ascii="Calibri" w:eastAsia="Times New Roman" w:hAnsi="Calibri" w:cs="Calibri"/>
          <w:color w:val="000000"/>
          <w:sz w:val="24"/>
          <w:szCs w:val="24"/>
          <w:lang w:eastAsia="es-AR"/>
        </w:rPr>
        <w:t xml:space="preserve">tes a la casilla de e-mail: </w:t>
      </w:r>
      <w:r w:rsidR="00CF0A52">
        <w:rPr>
          <w:rFonts w:ascii="Calibri" w:eastAsia="Times New Roman" w:hAnsi="Calibri" w:cs="Calibri"/>
          <w:color w:val="000000"/>
          <w:sz w:val="24"/>
          <w:szCs w:val="24"/>
          <w:lang w:eastAsia="es-AR"/>
        </w:rPr>
        <w:t>consultaspea@gmail.com</w:t>
      </w:r>
    </w:p>
    <w:p w:rsidR="00972FAD" w:rsidRDefault="00972FAD" w:rsidP="005A4BB3">
      <w:pPr>
        <w:spacing w:after="0" w:line="240" w:lineRule="auto"/>
        <w:jc w:val="both"/>
        <w:rPr>
          <w:rFonts w:ascii="Calibri" w:eastAsia="Times New Roman" w:hAnsi="Calibri" w:cs="Calibri"/>
          <w:b/>
          <w:bCs/>
          <w:color w:val="000000"/>
          <w:sz w:val="24"/>
          <w:szCs w:val="24"/>
          <w:lang w:eastAsia="es-AR"/>
        </w:rPr>
      </w:pP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b/>
          <w:bCs/>
          <w:color w:val="000000"/>
          <w:sz w:val="24"/>
          <w:szCs w:val="24"/>
          <w:lang w:eastAsia="es-AR"/>
        </w:rPr>
        <w:t>FORMATO DE LOS ESCRITOS</w:t>
      </w:r>
    </w:p>
    <w:p w:rsidR="000E786B" w:rsidRDefault="000E786B" w:rsidP="005A4BB3">
      <w:pPr>
        <w:spacing w:after="0" w:line="240" w:lineRule="auto"/>
        <w:jc w:val="both"/>
        <w:rPr>
          <w:rFonts w:ascii="Calibri" w:eastAsia="Times New Roman" w:hAnsi="Calibri" w:cs="Calibri"/>
          <w:color w:val="000000"/>
          <w:sz w:val="24"/>
          <w:szCs w:val="24"/>
          <w:lang w:eastAsia="es-AR"/>
        </w:rPr>
      </w:pP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El texto debe respetar las siguientes indicaciones:</w:t>
      </w: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 Deberá ser presentado en formato Microsoft Word, con tipo de letra TNR tamaño 12 puntos, a espacio 1,5 y sin espacio en blanco entre los párrafos.</w:t>
      </w: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 xml:space="preserve">- No deberá exceder las 10 páginas. </w:t>
      </w:r>
    </w:p>
    <w:p w:rsidR="00CF0A52" w:rsidRDefault="005A4BB3" w:rsidP="005A4BB3">
      <w:pPr>
        <w:spacing w:after="0" w:line="240" w:lineRule="auto"/>
        <w:jc w:val="both"/>
        <w:rPr>
          <w:rFonts w:ascii="Calibri" w:eastAsia="Times New Roman" w:hAnsi="Calibri" w:cs="Calibri"/>
          <w:color w:val="000000"/>
          <w:sz w:val="24"/>
          <w:szCs w:val="24"/>
          <w:lang w:eastAsia="es-AR"/>
        </w:rPr>
      </w:pPr>
      <w:r w:rsidRPr="005A4BB3">
        <w:rPr>
          <w:rFonts w:ascii="Calibri" w:eastAsia="Times New Roman" w:hAnsi="Calibri" w:cs="Calibri"/>
          <w:color w:val="000000"/>
          <w:sz w:val="24"/>
          <w:szCs w:val="24"/>
          <w:lang w:eastAsia="es-AR"/>
        </w:rPr>
        <w:lastRenderedPageBreak/>
        <w:t>- Los títulos, en negrita, tamaño 14</w:t>
      </w:r>
      <w:r w:rsidR="00CF0A52">
        <w:rPr>
          <w:rFonts w:ascii="Calibri" w:eastAsia="Times New Roman" w:hAnsi="Calibri" w:cs="Calibri"/>
          <w:color w:val="000000"/>
          <w:sz w:val="24"/>
          <w:szCs w:val="24"/>
          <w:lang w:eastAsia="es-AR"/>
        </w:rPr>
        <w:t xml:space="preserve"> puntos deberán estar centrados.</w:t>
      </w:r>
    </w:p>
    <w:p w:rsidR="005A4BB3" w:rsidRPr="005A4BB3" w:rsidRDefault="00CF0A52" w:rsidP="005A4BB3">
      <w:pPr>
        <w:spacing w:after="0" w:line="240" w:lineRule="auto"/>
        <w:jc w:val="both"/>
        <w:rPr>
          <w:rFonts w:ascii="Times New Roman" w:eastAsia="Times New Roman" w:hAnsi="Times New Roman" w:cs="Times New Roman"/>
          <w:sz w:val="24"/>
          <w:szCs w:val="24"/>
          <w:lang w:eastAsia="es-AR"/>
        </w:rPr>
      </w:pPr>
      <w:r>
        <w:rPr>
          <w:rFonts w:ascii="Calibri" w:eastAsia="Times New Roman" w:hAnsi="Calibri" w:cs="Calibri"/>
          <w:color w:val="000000"/>
          <w:sz w:val="24"/>
          <w:szCs w:val="24"/>
          <w:lang w:eastAsia="es-AR"/>
        </w:rPr>
        <w:t xml:space="preserve">- </w:t>
      </w:r>
      <w:r w:rsidR="005A4BB3" w:rsidRPr="005A4BB3">
        <w:rPr>
          <w:rFonts w:ascii="Calibri" w:eastAsia="Times New Roman" w:hAnsi="Calibri" w:cs="Calibri"/>
          <w:color w:val="000000"/>
          <w:sz w:val="24"/>
          <w:szCs w:val="24"/>
          <w:lang w:eastAsia="es-AR"/>
        </w:rPr>
        <w:t xml:space="preserve"> Los títulos de apartados, tamaño 11 puntos, irán en mayúscula, negrita y sin punto final.</w:t>
      </w: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 xml:space="preserve">- Márgenes: izquierdo 3; derecho, superior e inferior 2,5 cm. Página A4. </w:t>
      </w: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 Para palabras destacadas se deben utilizar itálicas.</w:t>
      </w: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 No debe utilizarse formato especial para las citas.</w:t>
      </w: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 Debe utilizarse el número mínimo de notas. Cuando sea indispensable, deben numerarse con números arábigos y organizarse en página separada al final del texto y no al final de la página.</w:t>
      </w: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 El resumen no deberá exceder las 120 palabras y deberá estar escrito en español e inglés.</w:t>
      </w: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 Las palabras claves, en los dos idiomas, no deberán ser más de cinco y deberán acompañar los resúmenes de los artículos.</w:t>
      </w: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 El texto puede contener ilustraciones, fotos, gráficos o croquis -siempre que se justifique su presencia- por ser imprescindible para la comprensión del documento. Estos deben ser siempre originales o estar acompañados del permiso del editor o autor para su publicación, en formato digital (.</w:t>
      </w:r>
      <w:proofErr w:type="spellStart"/>
      <w:r w:rsidRPr="005A4BB3">
        <w:rPr>
          <w:rFonts w:ascii="Calibri" w:eastAsia="Times New Roman" w:hAnsi="Calibri" w:cs="Calibri"/>
          <w:color w:val="000000"/>
          <w:sz w:val="24"/>
          <w:szCs w:val="24"/>
          <w:lang w:eastAsia="es-AR"/>
        </w:rPr>
        <w:t>jpg</w:t>
      </w:r>
      <w:proofErr w:type="spellEnd"/>
      <w:r w:rsidRPr="005A4BB3">
        <w:rPr>
          <w:rFonts w:ascii="Calibri" w:eastAsia="Times New Roman" w:hAnsi="Calibri" w:cs="Calibri"/>
          <w:color w:val="000000"/>
          <w:sz w:val="24"/>
          <w:szCs w:val="24"/>
          <w:lang w:eastAsia="es-AR"/>
        </w:rPr>
        <w:t xml:space="preserve"> o .</w:t>
      </w:r>
      <w:proofErr w:type="spellStart"/>
      <w:r w:rsidRPr="005A4BB3">
        <w:rPr>
          <w:rFonts w:ascii="Calibri" w:eastAsia="Times New Roman" w:hAnsi="Calibri" w:cs="Calibri"/>
          <w:color w:val="000000"/>
          <w:sz w:val="24"/>
          <w:szCs w:val="24"/>
          <w:lang w:eastAsia="es-AR"/>
        </w:rPr>
        <w:t>gif</w:t>
      </w:r>
      <w:proofErr w:type="spellEnd"/>
      <w:r w:rsidRPr="005A4BB3">
        <w:rPr>
          <w:rFonts w:ascii="Calibri" w:eastAsia="Times New Roman" w:hAnsi="Calibri" w:cs="Calibri"/>
          <w:color w:val="000000"/>
          <w:sz w:val="24"/>
          <w:szCs w:val="24"/>
          <w:lang w:eastAsia="es-AR"/>
        </w:rPr>
        <w:t>) en color o blanco y negro. Deberán ir incrustadas en el texto en el lugar donde correspondan.</w:t>
      </w: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 Las tablas deben ser acompañadas de un encabezamiento que permita comprender el significado de los datos reunidos, sin necesidad de referencia al texto, colocado siempre arriba.</w:t>
      </w:r>
    </w:p>
    <w:p w:rsidR="005A4BB3" w:rsidRDefault="005A4BB3" w:rsidP="005A4BB3">
      <w:pPr>
        <w:spacing w:after="0" w:line="240" w:lineRule="auto"/>
        <w:jc w:val="both"/>
        <w:rPr>
          <w:rFonts w:ascii="Calibri" w:eastAsia="Times New Roman" w:hAnsi="Calibri" w:cs="Calibri"/>
          <w:color w:val="000000"/>
          <w:sz w:val="24"/>
          <w:szCs w:val="24"/>
          <w:lang w:eastAsia="es-AR"/>
        </w:rPr>
      </w:pPr>
      <w:r w:rsidRPr="005A4BB3">
        <w:rPr>
          <w:rFonts w:ascii="Calibri" w:eastAsia="Times New Roman" w:hAnsi="Calibri" w:cs="Calibri"/>
          <w:color w:val="000000"/>
          <w:sz w:val="24"/>
          <w:szCs w:val="24"/>
          <w:lang w:eastAsia="es-AR"/>
        </w:rPr>
        <w:t>- La corrección ortográfica es de responsabilidad de cada autor.</w:t>
      </w:r>
    </w:p>
    <w:p w:rsidR="00972FAD" w:rsidRPr="005A4BB3" w:rsidRDefault="00972FAD" w:rsidP="005A4BB3">
      <w:pPr>
        <w:spacing w:after="0" w:line="240" w:lineRule="auto"/>
        <w:jc w:val="both"/>
        <w:rPr>
          <w:rFonts w:ascii="Times New Roman" w:eastAsia="Times New Roman" w:hAnsi="Times New Roman" w:cs="Times New Roman"/>
          <w:sz w:val="24"/>
          <w:szCs w:val="24"/>
          <w:lang w:eastAsia="es-AR"/>
        </w:rPr>
      </w:pP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b/>
          <w:bCs/>
          <w:color w:val="000000"/>
          <w:sz w:val="24"/>
          <w:szCs w:val="24"/>
          <w:lang w:eastAsia="es-AR"/>
        </w:rPr>
        <w:t>REFERENCIAS BIBLIOGRÁFICAS Y CITAS EN EL TEXTO</w:t>
      </w:r>
    </w:p>
    <w:p w:rsidR="000E786B" w:rsidRDefault="000E786B" w:rsidP="005A4BB3">
      <w:pPr>
        <w:spacing w:after="0" w:line="240" w:lineRule="auto"/>
        <w:jc w:val="both"/>
        <w:rPr>
          <w:rFonts w:ascii="Calibri" w:eastAsia="Times New Roman" w:hAnsi="Calibri" w:cs="Calibri"/>
          <w:color w:val="000000"/>
          <w:sz w:val="24"/>
          <w:szCs w:val="24"/>
          <w:lang w:eastAsia="es-AR"/>
        </w:rPr>
      </w:pP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 xml:space="preserve">Las citas en el texto y las referencias bibliográficas son obligatorias y deben seguir las normas establecidas por la American </w:t>
      </w:r>
      <w:proofErr w:type="spellStart"/>
      <w:r w:rsidRPr="005A4BB3">
        <w:rPr>
          <w:rFonts w:ascii="Calibri" w:eastAsia="Times New Roman" w:hAnsi="Calibri" w:cs="Calibri"/>
          <w:color w:val="000000"/>
          <w:sz w:val="24"/>
          <w:szCs w:val="24"/>
          <w:lang w:eastAsia="es-AR"/>
        </w:rPr>
        <w:t>Psychological</w:t>
      </w:r>
      <w:proofErr w:type="spellEnd"/>
      <w:r w:rsidRPr="005A4BB3">
        <w:rPr>
          <w:rFonts w:ascii="Calibri" w:eastAsia="Times New Roman" w:hAnsi="Calibri" w:cs="Calibri"/>
          <w:color w:val="000000"/>
          <w:sz w:val="24"/>
          <w:szCs w:val="24"/>
          <w:lang w:eastAsia="es-AR"/>
        </w:rPr>
        <w:t xml:space="preserve"> </w:t>
      </w:r>
      <w:proofErr w:type="spellStart"/>
      <w:r w:rsidRPr="005A4BB3">
        <w:rPr>
          <w:rFonts w:ascii="Calibri" w:eastAsia="Times New Roman" w:hAnsi="Calibri" w:cs="Calibri"/>
          <w:color w:val="000000"/>
          <w:sz w:val="24"/>
          <w:szCs w:val="24"/>
          <w:lang w:eastAsia="es-AR"/>
        </w:rPr>
        <w:t>Association</w:t>
      </w:r>
      <w:proofErr w:type="spellEnd"/>
      <w:r w:rsidR="00972FAD">
        <w:rPr>
          <w:rFonts w:ascii="Calibri" w:eastAsia="Times New Roman" w:hAnsi="Calibri" w:cs="Calibri"/>
          <w:color w:val="000000"/>
          <w:sz w:val="24"/>
          <w:szCs w:val="24"/>
          <w:lang w:eastAsia="es-AR"/>
        </w:rPr>
        <w:t xml:space="preserve"> </w:t>
      </w:r>
      <w:r w:rsidRPr="005A4BB3">
        <w:rPr>
          <w:rFonts w:ascii="Calibri" w:eastAsia="Times New Roman" w:hAnsi="Calibri" w:cs="Calibri"/>
          <w:color w:val="000000"/>
          <w:sz w:val="24"/>
          <w:szCs w:val="24"/>
          <w:lang w:eastAsia="es-AR"/>
        </w:rPr>
        <w:t>(APA)</w:t>
      </w: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http//www.ip.usp.br/biblioteca/biblioteca_produtos.htm</w:t>
      </w:r>
    </w:p>
    <w:p w:rsidR="00F72DB9" w:rsidRDefault="00F72DB9" w:rsidP="005A4BB3">
      <w:pPr>
        <w:spacing w:after="0" w:line="240" w:lineRule="auto"/>
        <w:jc w:val="both"/>
        <w:rPr>
          <w:rFonts w:ascii="Calibri" w:eastAsia="Times New Roman" w:hAnsi="Calibri" w:cs="Calibri"/>
          <w:color w:val="000000"/>
          <w:sz w:val="24"/>
          <w:szCs w:val="24"/>
          <w:lang w:eastAsia="es-AR"/>
        </w:rPr>
      </w:pP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No se incluirán referencias bibliográficas en el texto, ni en notas. Estas deben ser incluidas en orden alfabético de autor en una sección especial, al final del artículo, con el nombre de REFERENCIAS.</w:t>
      </w:r>
    </w:p>
    <w:p w:rsidR="00F72DB9" w:rsidRDefault="00F72DB9" w:rsidP="005A4BB3">
      <w:pPr>
        <w:spacing w:after="0" w:line="240" w:lineRule="auto"/>
        <w:jc w:val="both"/>
        <w:rPr>
          <w:rFonts w:ascii="Calibri" w:eastAsia="Times New Roman" w:hAnsi="Calibri" w:cs="Calibri"/>
          <w:color w:val="000000"/>
          <w:sz w:val="24"/>
          <w:szCs w:val="24"/>
          <w:lang w:eastAsia="es-AR"/>
        </w:rPr>
      </w:pPr>
    </w:p>
    <w:p w:rsidR="000E786B" w:rsidRPr="00F229B1" w:rsidRDefault="000E786B" w:rsidP="005A4BB3">
      <w:pPr>
        <w:spacing w:after="0" w:line="240" w:lineRule="auto"/>
        <w:jc w:val="both"/>
        <w:rPr>
          <w:rFonts w:ascii="Calibri" w:eastAsia="Times New Roman" w:hAnsi="Calibri" w:cs="Calibri"/>
          <w:b/>
          <w:color w:val="000000"/>
          <w:sz w:val="24"/>
          <w:szCs w:val="24"/>
          <w:lang w:eastAsia="es-AR"/>
        </w:rPr>
      </w:pPr>
      <w:r w:rsidRPr="00F229B1">
        <w:rPr>
          <w:rFonts w:ascii="Calibri" w:eastAsia="Times New Roman" w:hAnsi="Calibri" w:cs="Calibri"/>
          <w:b/>
          <w:color w:val="000000"/>
          <w:sz w:val="24"/>
          <w:szCs w:val="24"/>
          <w:lang w:eastAsia="es-AR"/>
        </w:rPr>
        <w:t>A) Citas en el texto</w:t>
      </w:r>
    </w:p>
    <w:p w:rsidR="000E786B" w:rsidRDefault="000E786B" w:rsidP="005A4BB3">
      <w:pPr>
        <w:spacing w:after="0" w:line="240" w:lineRule="auto"/>
        <w:jc w:val="both"/>
        <w:rPr>
          <w:rFonts w:ascii="Calibri" w:eastAsia="Times New Roman" w:hAnsi="Calibri" w:cs="Calibri"/>
          <w:color w:val="000000"/>
          <w:sz w:val="24"/>
          <w:szCs w:val="24"/>
          <w:lang w:eastAsia="es-AR"/>
        </w:rPr>
      </w:pP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A. 1. Las citaciones de autores deben ser hechas por medio del apellido del autor, seguido del año de publicación del trabajo. Ejemplo: Macedo (2005).</w:t>
      </w:r>
    </w:p>
    <w:p w:rsidR="00F72DB9" w:rsidRDefault="00F72DB9" w:rsidP="005A4BB3">
      <w:pPr>
        <w:spacing w:after="0" w:line="240" w:lineRule="auto"/>
        <w:jc w:val="both"/>
        <w:rPr>
          <w:rFonts w:ascii="Calibri" w:eastAsia="Times New Roman" w:hAnsi="Calibri" w:cs="Calibri"/>
          <w:color w:val="000000"/>
          <w:sz w:val="24"/>
          <w:szCs w:val="24"/>
          <w:lang w:eastAsia="es-AR"/>
        </w:rPr>
      </w:pP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A. 2. En el caso de citación de artículo de autoría múltiple, las normas son las siguientes:</w:t>
      </w:r>
    </w:p>
    <w:p w:rsidR="00F72DB9" w:rsidRDefault="00F72DB9" w:rsidP="005A4BB3">
      <w:pPr>
        <w:spacing w:after="0" w:line="240" w:lineRule="auto"/>
        <w:jc w:val="both"/>
        <w:rPr>
          <w:rFonts w:ascii="Calibri" w:eastAsia="Times New Roman" w:hAnsi="Calibri" w:cs="Calibri"/>
          <w:color w:val="000000"/>
          <w:sz w:val="24"/>
          <w:szCs w:val="24"/>
          <w:lang w:eastAsia="es-AR"/>
        </w:rPr>
      </w:pP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a) tres a cinco autores – la primera vez en que aparecen en el texto se cita el apellido de todos los autores; en las citaciones subsecuentes se menciona el apellido del primero autor seguido de la expresión “et al.”. El apellido de los autores es mencionado siempre en letras minúsculas, en todas las citaciones, con la primera letra mayúscula. La “y” es usada para separarlos en el texto cuando los apellidos no estén dentro de paréntesis.</w:t>
      </w: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lastRenderedPageBreak/>
        <w:t xml:space="preserve">Cuando la citación se encuentra entre paréntesis, el símbolo “&amp;” deberá ser colocado antes del último autor. Ejemplos: El método propuesto por </w:t>
      </w:r>
      <w:proofErr w:type="spellStart"/>
      <w:r w:rsidRPr="005A4BB3">
        <w:rPr>
          <w:rFonts w:ascii="Calibri" w:eastAsia="Times New Roman" w:hAnsi="Calibri" w:cs="Calibri"/>
          <w:color w:val="000000"/>
          <w:sz w:val="24"/>
          <w:szCs w:val="24"/>
          <w:lang w:eastAsia="es-AR"/>
        </w:rPr>
        <w:t>Siqueland</w:t>
      </w:r>
      <w:proofErr w:type="spellEnd"/>
      <w:r w:rsidRPr="005A4BB3">
        <w:rPr>
          <w:rFonts w:ascii="Calibri" w:eastAsia="Times New Roman" w:hAnsi="Calibri" w:cs="Calibri"/>
          <w:color w:val="000000"/>
          <w:sz w:val="24"/>
          <w:szCs w:val="24"/>
          <w:lang w:eastAsia="es-AR"/>
        </w:rPr>
        <w:t xml:space="preserve"> y </w:t>
      </w:r>
      <w:proofErr w:type="spellStart"/>
      <w:r w:rsidRPr="005A4BB3">
        <w:rPr>
          <w:rFonts w:ascii="Calibri" w:eastAsia="Times New Roman" w:hAnsi="Calibri" w:cs="Calibri"/>
          <w:color w:val="000000"/>
          <w:sz w:val="24"/>
          <w:szCs w:val="24"/>
          <w:lang w:eastAsia="es-AR"/>
        </w:rPr>
        <w:t>Delucia</w:t>
      </w:r>
      <w:proofErr w:type="spellEnd"/>
      <w:r w:rsidRPr="005A4BB3">
        <w:rPr>
          <w:rFonts w:ascii="Calibri" w:eastAsia="Times New Roman" w:hAnsi="Calibri" w:cs="Calibri"/>
          <w:color w:val="000000"/>
          <w:sz w:val="24"/>
          <w:szCs w:val="24"/>
          <w:lang w:eastAsia="es-AR"/>
        </w:rPr>
        <w:t xml:space="preserve"> (1969) o El método fue inicialmente propuesto para el estudio de la visión (</w:t>
      </w:r>
      <w:proofErr w:type="spellStart"/>
      <w:r w:rsidRPr="005A4BB3">
        <w:rPr>
          <w:rFonts w:ascii="Calibri" w:eastAsia="Times New Roman" w:hAnsi="Calibri" w:cs="Calibri"/>
          <w:color w:val="000000"/>
          <w:sz w:val="24"/>
          <w:szCs w:val="24"/>
          <w:lang w:eastAsia="es-AR"/>
        </w:rPr>
        <w:t>Siqueland</w:t>
      </w:r>
      <w:proofErr w:type="spellEnd"/>
      <w:r w:rsidRPr="005A4BB3">
        <w:rPr>
          <w:rFonts w:ascii="Calibri" w:eastAsia="Times New Roman" w:hAnsi="Calibri" w:cs="Calibri"/>
          <w:color w:val="000000"/>
          <w:sz w:val="24"/>
          <w:szCs w:val="24"/>
          <w:lang w:eastAsia="es-AR"/>
        </w:rPr>
        <w:t xml:space="preserve"> &amp; </w:t>
      </w:r>
      <w:proofErr w:type="spellStart"/>
      <w:r w:rsidRPr="005A4BB3">
        <w:rPr>
          <w:rFonts w:ascii="Calibri" w:eastAsia="Times New Roman" w:hAnsi="Calibri" w:cs="Calibri"/>
          <w:color w:val="000000"/>
          <w:sz w:val="24"/>
          <w:szCs w:val="24"/>
          <w:lang w:eastAsia="es-AR"/>
        </w:rPr>
        <w:t>Delucia</w:t>
      </w:r>
      <w:proofErr w:type="spellEnd"/>
      <w:r w:rsidRPr="005A4BB3">
        <w:rPr>
          <w:rFonts w:ascii="Calibri" w:eastAsia="Times New Roman" w:hAnsi="Calibri" w:cs="Calibri"/>
          <w:color w:val="000000"/>
          <w:sz w:val="24"/>
          <w:szCs w:val="24"/>
          <w:lang w:eastAsia="es-AR"/>
        </w:rPr>
        <w:t>, 1969). En la lista final de referencias los nombres de los autores deberán ser citados solo con la inicial correspondiente seguida de punto.</w:t>
      </w:r>
    </w:p>
    <w:p w:rsidR="00F72DB9" w:rsidRDefault="00F72DB9" w:rsidP="005A4BB3">
      <w:pPr>
        <w:spacing w:after="0" w:line="240" w:lineRule="auto"/>
        <w:jc w:val="both"/>
        <w:rPr>
          <w:rFonts w:ascii="Calibri" w:eastAsia="Times New Roman" w:hAnsi="Calibri" w:cs="Calibri"/>
          <w:color w:val="000000"/>
          <w:sz w:val="24"/>
          <w:szCs w:val="24"/>
          <w:lang w:eastAsia="es-AR"/>
        </w:rPr>
      </w:pP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 xml:space="preserve">b) seis o más autores – en el texto, desde la primera citación, solamente el apellido del primer autor es mencionado seguido de la expresión “et al.”. Ejemplos: Como analizan </w:t>
      </w:r>
      <w:proofErr w:type="spellStart"/>
      <w:r w:rsidRPr="005A4BB3">
        <w:rPr>
          <w:rFonts w:ascii="Calibri" w:eastAsia="Times New Roman" w:hAnsi="Calibri" w:cs="Calibri"/>
          <w:color w:val="000000"/>
          <w:sz w:val="24"/>
          <w:szCs w:val="24"/>
          <w:lang w:eastAsia="es-AR"/>
        </w:rPr>
        <w:t>Thielen</w:t>
      </w:r>
      <w:proofErr w:type="spellEnd"/>
      <w:r w:rsidRPr="005A4BB3">
        <w:rPr>
          <w:rFonts w:ascii="Calibri" w:eastAsia="Times New Roman" w:hAnsi="Calibri" w:cs="Calibri"/>
          <w:color w:val="000000"/>
          <w:sz w:val="24"/>
          <w:szCs w:val="24"/>
          <w:lang w:eastAsia="es-AR"/>
        </w:rPr>
        <w:t xml:space="preserve"> et al. (2007), o aún</w:t>
      </w:r>
      <w:r w:rsidR="00972FAD">
        <w:rPr>
          <w:rFonts w:ascii="Calibri" w:eastAsia="Times New Roman" w:hAnsi="Calibri" w:cs="Calibri"/>
          <w:color w:val="000000"/>
          <w:sz w:val="24"/>
          <w:szCs w:val="24"/>
          <w:lang w:eastAsia="es-AR"/>
        </w:rPr>
        <w:t>:</w:t>
      </w:r>
      <w:r w:rsidRPr="005A4BB3">
        <w:rPr>
          <w:rFonts w:ascii="Calibri" w:eastAsia="Times New Roman" w:hAnsi="Calibri" w:cs="Calibri"/>
          <w:color w:val="000000"/>
          <w:sz w:val="24"/>
          <w:szCs w:val="24"/>
          <w:lang w:eastAsia="es-AR"/>
        </w:rPr>
        <w:t xml:space="preserve"> Para ciertos autores (</w:t>
      </w:r>
      <w:proofErr w:type="spellStart"/>
      <w:r w:rsidRPr="005A4BB3">
        <w:rPr>
          <w:rFonts w:ascii="Calibri" w:eastAsia="Times New Roman" w:hAnsi="Calibri" w:cs="Calibri"/>
          <w:color w:val="000000"/>
          <w:sz w:val="24"/>
          <w:szCs w:val="24"/>
          <w:lang w:eastAsia="es-AR"/>
        </w:rPr>
        <w:t>Thielen</w:t>
      </w:r>
      <w:proofErr w:type="spellEnd"/>
      <w:r w:rsidRPr="005A4BB3">
        <w:rPr>
          <w:rFonts w:ascii="Calibri" w:eastAsia="Times New Roman" w:hAnsi="Calibri" w:cs="Calibri"/>
          <w:color w:val="000000"/>
          <w:sz w:val="24"/>
          <w:szCs w:val="24"/>
          <w:lang w:eastAsia="es-AR"/>
        </w:rPr>
        <w:t xml:space="preserve"> et al., 2007). En las referencias se cita el apellido de los seis primeros autores y se abrevia el séptimo autor y los subsecuentes (si hay), utilizándose la expresión “et al.”; todos los nombres son relacionados en letras minúsculas, entre comas, con el símbolo “&amp;” antes del apellido del último autor.</w:t>
      </w: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A. 4. Las citaciones de obras antiguas y reeditadas deben ser hechas de la siguiente manera: Franco (1790/1946).</w:t>
      </w:r>
    </w:p>
    <w:p w:rsidR="00F72DB9" w:rsidRDefault="00F72DB9" w:rsidP="005A4BB3">
      <w:pPr>
        <w:spacing w:after="0" w:line="240" w:lineRule="auto"/>
        <w:jc w:val="both"/>
        <w:rPr>
          <w:rFonts w:ascii="Calibri" w:eastAsia="Times New Roman" w:hAnsi="Calibri" w:cs="Calibri"/>
          <w:color w:val="000000"/>
          <w:sz w:val="24"/>
          <w:szCs w:val="24"/>
          <w:lang w:eastAsia="es-AR"/>
        </w:rPr>
      </w:pP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A. 5. En el caso de transcripción literal de un texto, la citación debe ser presentada entre comillas seguida del apellido del autor, fecha y página citada. Ejemplo: “La modificación de los valores constatada en la actualidad resulta del pasaje de valores virtuosos...” (</w:t>
      </w:r>
      <w:proofErr w:type="spellStart"/>
      <w:r w:rsidRPr="005A4BB3">
        <w:rPr>
          <w:rFonts w:ascii="Calibri" w:eastAsia="Times New Roman" w:hAnsi="Calibri" w:cs="Calibri"/>
          <w:color w:val="000000"/>
          <w:sz w:val="24"/>
          <w:szCs w:val="24"/>
          <w:lang w:eastAsia="es-AR"/>
        </w:rPr>
        <w:t>Conte</w:t>
      </w:r>
      <w:proofErr w:type="spellEnd"/>
      <w:r w:rsidRPr="005A4BB3">
        <w:rPr>
          <w:rFonts w:ascii="Calibri" w:eastAsia="Times New Roman" w:hAnsi="Calibri" w:cs="Calibri"/>
          <w:color w:val="000000"/>
          <w:sz w:val="24"/>
          <w:szCs w:val="24"/>
          <w:lang w:eastAsia="es-AR"/>
        </w:rPr>
        <w:t xml:space="preserve">, </w:t>
      </w:r>
      <w:proofErr w:type="spellStart"/>
      <w:r w:rsidRPr="005A4BB3">
        <w:rPr>
          <w:rFonts w:ascii="Calibri" w:eastAsia="Times New Roman" w:hAnsi="Calibri" w:cs="Calibri"/>
          <w:color w:val="000000"/>
          <w:sz w:val="24"/>
          <w:szCs w:val="24"/>
          <w:lang w:eastAsia="es-AR"/>
        </w:rPr>
        <w:t>Oliveira</w:t>
      </w:r>
      <w:proofErr w:type="spellEnd"/>
      <w:r w:rsidRPr="005A4BB3">
        <w:rPr>
          <w:rFonts w:ascii="Calibri" w:eastAsia="Times New Roman" w:hAnsi="Calibri" w:cs="Calibri"/>
          <w:color w:val="000000"/>
          <w:sz w:val="24"/>
          <w:szCs w:val="24"/>
          <w:lang w:eastAsia="es-AR"/>
        </w:rPr>
        <w:t xml:space="preserve">, </w:t>
      </w:r>
      <w:proofErr w:type="spellStart"/>
      <w:r w:rsidRPr="005A4BB3">
        <w:rPr>
          <w:rFonts w:ascii="Calibri" w:eastAsia="Times New Roman" w:hAnsi="Calibri" w:cs="Calibri"/>
          <w:color w:val="000000"/>
          <w:sz w:val="24"/>
          <w:szCs w:val="24"/>
          <w:lang w:eastAsia="es-AR"/>
        </w:rPr>
        <w:t>Henn</w:t>
      </w:r>
      <w:proofErr w:type="spellEnd"/>
      <w:r w:rsidRPr="005A4BB3">
        <w:rPr>
          <w:rFonts w:ascii="Calibri" w:eastAsia="Times New Roman" w:hAnsi="Calibri" w:cs="Calibri"/>
          <w:color w:val="000000"/>
          <w:sz w:val="24"/>
          <w:szCs w:val="24"/>
          <w:lang w:eastAsia="es-AR"/>
        </w:rPr>
        <w:t>, &amp; Wolff, 2007, p. 97).</w:t>
      </w:r>
    </w:p>
    <w:p w:rsidR="00F72DB9" w:rsidRDefault="00F72DB9" w:rsidP="005A4BB3">
      <w:pPr>
        <w:spacing w:after="0" w:line="240" w:lineRule="auto"/>
        <w:jc w:val="both"/>
        <w:rPr>
          <w:rFonts w:ascii="Calibri" w:eastAsia="Times New Roman" w:hAnsi="Calibri" w:cs="Calibri"/>
          <w:color w:val="000000"/>
          <w:sz w:val="24"/>
          <w:szCs w:val="24"/>
          <w:lang w:eastAsia="es-AR"/>
        </w:rPr>
      </w:pP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A. 6. En el caso de citas textuales, con 40 o más palabras, deben ser presentadas en parágrafo propio, sin comillas, dejando una sangría de margen de 5 espacios a la izquierda, sin sangría de margen a la derecha.</w:t>
      </w:r>
    </w:p>
    <w:p w:rsidR="00F72DB9" w:rsidRDefault="00F72DB9" w:rsidP="005A4BB3">
      <w:pPr>
        <w:spacing w:after="0" w:line="240" w:lineRule="auto"/>
        <w:jc w:val="both"/>
        <w:rPr>
          <w:rFonts w:ascii="Calibri" w:eastAsia="Times New Roman" w:hAnsi="Calibri" w:cs="Calibri"/>
          <w:color w:val="000000"/>
          <w:sz w:val="24"/>
          <w:szCs w:val="24"/>
          <w:lang w:eastAsia="es-AR"/>
        </w:rPr>
      </w:pPr>
    </w:p>
    <w:p w:rsidR="00F72DB9" w:rsidRDefault="005A4BB3" w:rsidP="005A4BB3">
      <w:pPr>
        <w:spacing w:after="0" w:line="240" w:lineRule="auto"/>
        <w:jc w:val="both"/>
        <w:rPr>
          <w:rFonts w:ascii="Calibri" w:eastAsia="Times New Roman" w:hAnsi="Calibri" w:cs="Calibri"/>
          <w:color w:val="000000"/>
          <w:sz w:val="24"/>
          <w:szCs w:val="24"/>
          <w:lang w:eastAsia="es-AR"/>
        </w:rPr>
      </w:pPr>
      <w:r w:rsidRPr="00F229B1">
        <w:rPr>
          <w:rFonts w:ascii="Calibri" w:eastAsia="Times New Roman" w:hAnsi="Calibri" w:cs="Calibri"/>
          <w:b/>
          <w:color w:val="000000"/>
          <w:sz w:val="24"/>
          <w:szCs w:val="24"/>
          <w:lang w:eastAsia="es-AR"/>
        </w:rPr>
        <w:t>B.</w:t>
      </w:r>
      <w:r w:rsidRPr="005A4BB3">
        <w:rPr>
          <w:rFonts w:ascii="Calibri" w:eastAsia="Times New Roman" w:hAnsi="Calibri" w:cs="Calibri"/>
          <w:color w:val="000000"/>
          <w:sz w:val="24"/>
          <w:szCs w:val="24"/>
          <w:lang w:eastAsia="es-AR"/>
        </w:rPr>
        <w:t xml:space="preserve"> </w:t>
      </w:r>
      <w:r w:rsidR="00F72DB9" w:rsidRPr="00F229B1">
        <w:rPr>
          <w:rFonts w:ascii="Calibri" w:eastAsia="Times New Roman" w:hAnsi="Calibri" w:cs="Calibri"/>
          <w:b/>
          <w:color w:val="000000"/>
          <w:sz w:val="24"/>
          <w:szCs w:val="24"/>
          <w:lang w:eastAsia="es-AR"/>
        </w:rPr>
        <w:t>Referencias</w:t>
      </w: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Los títulos de libros, periódicos, informes, tesis y trabajos presentados en congresos deben ser colocados en itálica.</w:t>
      </w:r>
    </w:p>
    <w:p w:rsidR="00F72DB9" w:rsidRDefault="00F72DB9" w:rsidP="005A4BB3">
      <w:pPr>
        <w:spacing w:after="0" w:line="240" w:lineRule="auto"/>
        <w:jc w:val="both"/>
        <w:rPr>
          <w:rFonts w:ascii="Calibri" w:eastAsia="Times New Roman" w:hAnsi="Calibri" w:cs="Calibri"/>
          <w:color w:val="000000"/>
          <w:sz w:val="24"/>
          <w:szCs w:val="24"/>
          <w:lang w:eastAsia="es-AR"/>
        </w:rPr>
      </w:pPr>
    </w:p>
    <w:p w:rsidR="00CF0A52" w:rsidRDefault="005A4BB3" w:rsidP="005A4BB3">
      <w:pPr>
        <w:spacing w:after="0" w:line="240" w:lineRule="auto"/>
        <w:jc w:val="both"/>
        <w:rPr>
          <w:rFonts w:ascii="Calibri" w:eastAsia="Times New Roman" w:hAnsi="Calibri" w:cs="Calibri"/>
          <w:color w:val="000000"/>
          <w:sz w:val="24"/>
          <w:szCs w:val="24"/>
          <w:lang w:eastAsia="es-AR"/>
        </w:rPr>
      </w:pPr>
      <w:r w:rsidRPr="005A4BB3">
        <w:rPr>
          <w:rFonts w:ascii="Calibri" w:eastAsia="Times New Roman" w:hAnsi="Calibri" w:cs="Calibri"/>
          <w:color w:val="000000"/>
          <w:sz w:val="24"/>
          <w:szCs w:val="24"/>
          <w:lang w:eastAsia="es-AR"/>
        </w:rPr>
        <w:t xml:space="preserve">B. 1. Artículo en periódico científico </w:t>
      </w:r>
    </w:p>
    <w:p w:rsidR="005A4BB3" w:rsidRDefault="005A4BB3" w:rsidP="005A4BB3">
      <w:pPr>
        <w:spacing w:after="0" w:line="240" w:lineRule="auto"/>
        <w:jc w:val="both"/>
        <w:rPr>
          <w:rFonts w:ascii="Calibri" w:eastAsia="Times New Roman" w:hAnsi="Calibri" w:cs="Calibri"/>
          <w:color w:val="000000"/>
          <w:sz w:val="24"/>
          <w:szCs w:val="24"/>
          <w:lang w:eastAsia="es-AR"/>
        </w:rPr>
      </w:pPr>
      <w:proofErr w:type="spellStart"/>
      <w:r w:rsidRPr="005A4BB3">
        <w:rPr>
          <w:rFonts w:ascii="Calibri" w:eastAsia="Times New Roman" w:hAnsi="Calibri" w:cs="Calibri"/>
          <w:color w:val="000000"/>
          <w:sz w:val="24"/>
          <w:szCs w:val="24"/>
          <w:lang w:eastAsia="es-AR"/>
        </w:rPr>
        <w:t>Gomide</w:t>
      </w:r>
      <w:proofErr w:type="spellEnd"/>
      <w:r w:rsidRPr="005A4BB3">
        <w:rPr>
          <w:rFonts w:ascii="Calibri" w:eastAsia="Times New Roman" w:hAnsi="Calibri" w:cs="Calibri"/>
          <w:color w:val="000000"/>
          <w:sz w:val="24"/>
          <w:szCs w:val="24"/>
          <w:lang w:eastAsia="es-AR"/>
        </w:rPr>
        <w:t xml:space="preserve">, P. I. C., Guimarães, A. M. A., &amp; Meyer, P. (2003). Análisis de un caso de extinción del poder familiar. </w:t>
      </w:r>
      <w:r w:rsidRPr="00CF0A52">
        <w:rPr>
          <w:rFonts w:ascii="Calibri" w:eastAsia="Times New Roman" w:hAnsi="Calibri" w:cs="Calibri"/>
          <w:i/>
          <w:color w:val="000000"/>
          <w:sz w:val="24"/>
          <w:szCs w:val="24"/>
          <w:lang w:eastAsia="es-AR"/>
        </w:rPr>
        <w:t>Psicología: Ciencia y Profesión</w:t>
      </w:r>
      <w:r w:rsidRPr="005A4BB3">
        <w:rPr>
          <w:rFonts w:ascii="Calibri" w:eastAsia="Times New Roman" w:hAnsi="Calibri" w:cs="Calibri"/>
          <w:color w:val="000000"/>
          <w:sz w:val="24"/>
          <w:szCs w:val="24"/>
          <w:lang w:eastAsia="es-AR"/>
        </w:rPr>
        <w:t>, 23(4), 42-47.</w:t>
      </w:r>
    </w:p>
    <w:p w:rsidR="00CF0A52" w:rsidRPr="005A4BB3" w:rsidRDefault="00CF0A52" w:rsidP="005A4BB3">
      <w:pPr>
        <w:spacing w:after="0" w:line="240" w:lineRule="auto"/>
        <w:jc w:val="both"/>
        <w:rPr>
          <w:rFonts w:ascii="Times New Roman" w:eastAsia="Times New Roman" w:hAnsi="Times New Roman" w:cs="Times New Roman"/>
          <w:sz w:val="24"/>
          <w:szCs w:val="24"/>
          <w:lang w:eastAsia="es-AR"/>
        </w:rPr>
      </w:pP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En referencias hasta cinco autores, todos los nombres de los autores son mencionados.</w:t>
      </w:r>
    </w:p>
    <w:p w:rsidR="00CF0A52" w:rsidRDefault="00CF0A52" w:rsidP="005A4BB3">
      <w:pPr>
        <w:spacing w:after="0" w:line="240" w:lineRule="auto"/>
        <w:jc w:val="both"/>
        <w:rPr>
          <w:rFonts w:ascii="Calibri" w:eastAsia="Times New Roman" w:hAnsi="Calibri" w:cs="Calibri"/>
          <w:color w:val="000000"/>
          <w:sz w:val="24"/>
          <w:szCs w:val="24"/>
          <w:lang w:eastAsia="es-AR"/>
        </w:rPr>
      </w:pP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En el caso de referencias con seis o más autores, se indican los apellidos de los seis primeros autores y se abrevia el séptimo autor y los subsecuentes usándose la expresión latina “et al.”:</w:t>
      </w:r>
    </w:p>
    <w:p w:rsidR="00F72DB9" w:rsidRDefault="00F72DB9" w:rsidP="005A4BB3">
      <w:pPr>
        <w:spacing w:after="0" w:line="240" w:lineRule="auto"/>
        <w:jc w:val="both"/>
        <w:rPr>
          <w:rFonts w:ascii="Calibri" w:eastAsia="Times New Roman" w:hAnsi="Calibri" w:cs="Calibri"/>
          <w:color w:val="000000"/>
          <w:sz w:val="24"/>
          <w:szCs w:val="24"/>
          <w:lang w:eastAsia="es-AR"/>
        </w:rPr>
      </w:pPr>
    </w:p>
    <w:p w:rsidR="005A4BB3" w:rsidRPr="00F72DB9" w:rsidRDefault="005A4BB3" w:rsidP="005A4BB3">
      <w:pPr>
        <w:spacing w:after="0" w:line="240" w:lineRule="auto"/>
        <w:jc w:val="both"/>
        <w:rPr>
          <w:rFonts w:ascii="Calibri" w:eastAsia="Times New Roman" w:hAnsi="Calibri" w:cs="Calibri"/>
          <w:color w:val="000000"/>
          <w:sz w:val="24"/>
          <w:szCs w:val="24"/>
          <w:lang w:eastAsia="es-AR"/>
        </w:rPr>
      </w:pPr>
      <w:r w:rsidRPr="00F72DB9">
        <w:rPr>
          <w:rFonts w:ascii="Calibri" w:eastAsia="Times New Roman" w:hAnsi="Calibri" w:cs="Calibri"/>
          <w:color w:val="000000"/>
          <w:sz w:val="24"/>
          <w:szCs w:val="24"/>
          <w:lang w:eastAsia="es-AR"/>
        </w:rPr>
        <w:t xml:space="preserve">Carvalho Neto, M. B., </w:t>
      </w:r>
      <w:proofErr w:type="spellStart"/>
      <w:r w:rsidRPr="00F72DB9">
        <w:rPr>
          <w:rFonts w:ascii="Calibri" w:eastAsia="Times New Roman" w:hAnsi="Calibri" w:cs="Calibri"/>
          <w:color w:val="000000"/>
          <w:sz w:val="24"/>
          <w:szCs w:val="24"/>
          <w:lang w:eastAsia="es-AR"/>
        </w:rPr>
        <w:t>Maestri</w:t>
      </w:r>
      <w:proofErr w:type="spellEnd"/>
      <w:r w:rsidRPr="00F72DB9">
        <w:rPr>
          <w:rFonts w:ascii="Calibri" w:eastAsia="Times New Roman" w:hAnsi="Calibri" w:cs="Calibri"/>
          <w:color w:val="000000"/>
          <w:sz w:val="24"/>
          <w:szCs w:val="24"/>
          <w:lang w:eastAsia="es-AR"/>
        </w:rPr>
        <w:t xml:space="preserve">, T. C., </w:t>
      </w:r>
      <w:proofErr w:type="spellStart"/>
      <w:r w:rsidRPr="00F72DB9">
        <w:rPr>
          <w:rFonts w:ascii="Calibri" w:eastAsia="Times New Roman" w:hAnsi="Calibri" w:cs="Calibri"/>
          <w:color w:val="000000"/>
          <w:sz w:val="24"/>
          <w:szCs w:val="24"/>
          <w:lang w:eastAsia="es-AR"/>
        </w:rPr>
        <w:t>Tobias</w:t>
      </w:r>
      <w:proofErr w:type="spellEnd"/>
      <w:r w:rsidRPr="00F72DB9">
        <w:rPr>
          <w:rFonts w:ascii="Calibri" w:eastAsia="Times New Roman" w:hAnsi="Calibri" w:cs="Calibri"/>
          <w:color w:val="000000"/>
          <w:sz w:val="24"/>
          <w:szCs w:val="24"/>
          <w:lang w:eastAsia="es-AR"/>
        </w:rPr>
        <w:t xml:space="preserve">, G. K. S., Ribeiro, T. C., </w:t>
      </w:r>
      <w:proofErr w:type="spellStart"/>
      <w:r w:rsidRPr="00F72DB9">
        <w:rPr>
          <w:rFonts w:ascii="Calibri" w:eastAsia="Times New Roman" w:hAnsi="Calibri" w:cs="Calibri"/>
          <w:color w:val="000000"/>
          <w:sz w:val="24"/>
          <w:szCs w:val="24"/>
          <w:lang w:eastAsia="es-AR"/>
        </w:rPr>
        <w:t>Coutinho</w:t>
      </w:r>
      <w:proofErr w:type="spellEnd"/>
      <w:r w:rsidRPr="00F72DB9">
        <w:rPr>
          <w:rFonts w:ascii="Calibri" w:eastAsia="Times New Roman" w:hAnsi="Calibri" w:cs="Calibri"/>
          <w:color w:val="000000"/>
          <w:sz w:val="24"/>
          <w:szCs w:val="24"/>
          <w:lang w:eastAsia="es-AR"/>
        </w:rPr>
        <w:t xml:space="preserve">, E. C. N. N., </w:t>
      </w:r>
      <w:proofErr w:type="spellStart"/>
      <w:r w:rsidRPr="00F72DB9">
        <w:rPr>
          <w:rFonts w:ascii="Calibri" w:eastAsia="Times New Roman" w:hAnsi="Calibri" w:cs="Calibri"/>
          <w:color w:val="000000"/>
          <w:sz w:val="24"/>
          <w:szCs w:val="24"/>
          <w:lang w:eastAsia="es-AR"/>
        </w:rPr>
        <w:t>Miccione</w:t>
      </w:r>
      <w:proofErr w:type="spellEnd"/>
      <w:r w:rsidRPr="00F72DB9">
        <w:rPr>
          <w:rFonts w:ascii="Calibri" w:eastAsia="Times New Roman" w:hAnsi="Calibri" w:cs="Calibri"/>
          <w:color w:val="000000"/>
          <w:sz w:val="24"/>
          <w:szCs w:val="24"/>
          <w:lang w:eastAsia="es-AR"/>
        </w:rPr>
        <w:t xml:space="preserve">, M. M. et al. (2005). </w:t>
      </w:r>
      <w:r w:rsidR="00F72DB9" w:rsidRPr="00F72DB9">
        <w:rPr>
          <w:rFonts w:ascii="Calibri" w:eastAsia="Times New Roman" w:hAnsi="Calibri" w:cs="Calibri"/>
          <w:color w:val="000000"/>
          <w:sz w:val="24"/>
          <w:szCs w:val="24"/>
          <w:lang w:eastAsia="es-AR"/>
        </w:rPr>
        <w:t xml:space="preserve">El chorro de aire caliente como estímulo castigador en </w:t>
      </w:r>
      <w:proofErr w:type="spellStart"/>
      <w:r w:rsidR="00F72DB9" w:rsidRPr="00F72DB9">
        <w:rPr>
          <w:rFonts w:ascii="Calibri" w:eastAsia="Times New Roman" w:hAnsi="Calibri" w:cs="Calibri"/>
          <w:color w:val="000000"/>
          <w:sz w:val="24"/>
          <w:szCs w:val="24"/>
          <w:lang w:eastAsia="es-AR"/>
        </w:rPr>
        <w:t>rattus</w:t>
      </w:r>
      <w:proofErr w:type="spellEnd"/>
      <w:r w:rsidR="00F72DB9" w:rsidRPr="00F72DB9">
        <w:rPr>
          <w:rFonts w:ascii="Calibri" w:eastAsia="Times New Roman" w:hAnsi="Calibri" w:cs="Calibri"/>
          <w:color w:val="000000"/>
          <w:sz w:val="24"/>
          <w:szCs w:val="24"/>
          <w:lang w:eastAsia="es-AR"/>
        </w:rPr>
        <w:t xml:space="preserve"> </w:t>
      </w:r>
      <w:proofErr w:type="spellStart"/>
      <w:r w:rsidR="00F72DB9" w:rsidRPr="00F72DB9">
        <w:rPr>
          <w:rFonts w:ascii="Calibri" w:eastAsia="Times New Roman" w:hAnsi="Calibri" w:cs="Calibri"/>
          <w:color w:val="000000"/>
          <w:sz w:val="24"/>
          <w:szCs w:val="24"/>
          <w:lang w:eastAsia="es-AR"/>
        </w:rPr>
        <w:t>norvegicus</w:t>
      </w:r>
      <w:proofErr w:type="spellEnd"/>
      <w:r w:rsidR="00F72DB9" w:rsidRPr="00F72DB9">
        <w:rPr>
          <w:rFonts w:ascii="Calibri" w:eastAsia="Times New Roman" w:hAnsi="Calibri" w:cs="Calibri"/>
          <w:color w:val="000000"/>
          <w:sz w:val="24"/>
          <w:szCs w:val="24"/>
          <w:lang w:eastAsia="es-AR"/>
        </w:rPr>
        <w:t xml:space="preserve">. </w:t>
      </w:r>
      <w:r w:rsidR="00F72DB9" w:rsidRPr="00F72DB9">
        <w:rPr>
          <w:rFonts w:ascii="Calibri" w:eastAsia="Times New Roman" w:hAnsi="Calibri" w:cs="Calibri"/>
          <w:i/>
          <w:color w:val="000000"/>
          <w:sz w:val="24"/>
          <w:szCs w:val="24"/>
          <w:lang w:eastAsia="es-AR"/>
        </w:rPr>
        <w:t>Psicología: Teoría y Pesquisa</w:t>
      </w:r>
      <w:r w:rsidRPr="00F72DB9">
        <w:rPr>
          <w:rFonts w:ascii="Calibri" w:eastAsia="Times New Roman" w:hAnsi="Calibri" w:cs="Calibri"/>
          <w:color w:val="000000"/>
          <w:sz w:val="24"/>
          <w:szCs w:val="24"/>
          <w:lang w:eastAsia="es-AR"/>
        </w:rPr>
        <w:t>. 21(3), 335-339.</w:t>
      </w:r>
    </w:p>
    <w:p w:rsidR="00CF0A52" w:rsidRDefault="00CF0A52" w:rsidP="005A4BB3">
      <w:pPr>
        <w:spacing w:after="0" w:line="240" w:lineRule="auto"/>
        <w:jc w:val="both"/>
        <w:rPr>
          <w:rFonts w:ascii="Calibri" w:eastAsia="Times New Roman" w:hAnsi="Calibri" w:cs="Calibri"/>
          <w:color w:val="000000"/>
          <w:sz w:val="24"/>
          <w:szCs w:val="24"/>
          <w:lang w:eastAsia="es-AR"/>
        </w:rPr>
      </w:pP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B. 2. Libros</w:t>
      </w: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proofErr w:type="spellStart"/>
      <w:r w:rsidRPr="005A4BB3">
        <w:rPr>
          <w:rFonts w:ascii="Calibri" w:eastAsia="Times New Roman" w:hAnsi="Calibri" w:cs="Calibri"/>
          <w:color w:val="000000"/>
          <w:sz w:val="24"/>
          <w:szCs w:val="24"/>
          <w:lang w:eastAsia="es-AR"/>
        </w:rPr>
        <w:lastRenderedPageBreak/>
        <w:t>Féres</w:t>
      </w:r>
      <w:proofErr w:type="spellEnd"/>
      <w:r w:rsidRPr="005A4BB3">
        <w:rPr>
          <w:rFonts w:ascii="Calibri" w:eastAsia="Times New Roman" w:hAnsi="Calibri" w:cs="Calibri"/>
          <w:color w:val="000000"/>
          <w:sz w:val="24"/>
          <w:szCs w:val="24"/>
          <w:lang w:eastAsia="es-AR"/>
        </w:rPr>
        <w:t xml:space="preserve">-Carneiro, T. (1983). </w:t>
      </w:r>
      <w:r w:rsidRPr="00CF0A52">
        <w:rPr>
          <w:rFonts w:ascii="Calibri" w:eastAsia="Times New Roman" w:hAnsi="Calibri" w:cs="Calibri"/>
          <w:i/>
          <w:color w:val="000000"/>
          <w:sz w:val="24"/>
          <w:szCs w:val="24"/>
          <w:lang w:eastAsia="es-AR"/>
        </w:rPr>
        <w:t>Familia: diagnóstico y terapia</w:t>
      </w:r>
      <w:r w:rsidRPr="005A4BB3">
        <w:rPr>
          <w:rFonts w:ascii="Calibri" w:eastAsia="Times New Roman" w:hAnsi="Calibri" w:cs="Calibri"/>
          <w:color w:val="000000"/>
          <w:sz w:val="24"/>
          <w:szCs w:val="24"/>
          <w:lang w:eastAsia="es-AR"/>
        </w:rPr>
        <w:t xml:space="preserve">. Rio de Janeiro: </w:t>
      </w:r>
      <w:proofErr w:type="spellStart"/>
      <w:r w:rsidRPr="005A4BB3">
        <w:rPr>
          <w:rFonts w:ascii="Calibri" w:eastAsia="Times New Roman" w:hAnsi="Calibri" w:cs="Calibri"/>
          <w:color w:val="000000"/>
          <w:sz w:val="24"/>
          <w:szCs w:val="24"/>
          <w:lang w:eastAsia="es-AR"/>
        </w:rPr>
        <w:t>Zahar</w:t>
      </w:r>
      <w:proofErr w:type="spellEnd"/>
      <w:r w:rsidRPr="005A4BB3">
        <w:rPr>
          <w:rFonts w:ascii="Calibri" w:eastAsia="Times New Roman" w:hAnsi="Calibri" w:cs="Calibri"/>
          <w:color w:val="000000"/>
          <w:sz w:val="24"/>
          <w:szCs w:val="24"/>
          <w:lang w:eastAsia="es-AR"/>
        </w:rPr>
        <w:t>.</w:t>
      </w:r>
    </w:p>
    <w:p w:rsidR="00CF0A52" w:rsidRDefault="00CF0A52" w:rsidP="005A4BB3">
      <w:pPr>
        <w:spacing w:after="0" w:line="240" w:lineRule="auto"/>
        <w:jc w:val="both"/>
        <w:rPr>
          <w:rFonts w:ascii="Calibri" w:eastAsia="Times New Roman" w:hAnsi="Calibri" w:cs="Calibri"/>
          <w:color w:val="000000"/>
          <w:sz w:val="24"/>
          <w:szCs w:val="24"/>
          <w:lang w:eastAsia="es-AR"/>
        </w:rPr>
      </w:pP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B. 3. Obras antiguas con reedición en fecha muy posterior</w:t>
      </w: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 xml:space="preserve">Franco, F. M. (1946). </w:t>
      </w:r>
      <w:r w:rsidRPr="00CF0A52">
        <w:rPr>
          <w:rFonts w:ascii="Calibri" w:eastAsia="Times New Roman" w:hAnsi="Calibri" w:cs="Calibri"/>
          <w:i/>
          <w:color w:val="000000"/>
          <w:sz w:val="24"/>
          <w:szCs w:val="24"/>
          <w:lang w:eastAsia="es-AR"/>
        </w:rPr>
        <w:t>Tratado de educación física de los chicos</w:t>
      </w:r>
      <w:r w:rsidRPr="005A4BB3">
        <w:rPr>
          <w:rFonts w:ascii="Calibri" w:eastAsia="Times New Roman" w:hAnsi="Calibri" w:cs="Calibri"/>
          <w:color w:val="000000"/>
          <w:sz w:val="24"/>
          <w:szCs w:val="24"/>
          <w:lang w:eastAsia="es-AR"/>
        </w:rPr>
        <w:t xml:space="preserve">. Rio de Janeiro: </w:t>
      </w:r>
      <w:proofErr w:type="spellStart"/>
      <w:r w:rsidRPr="005A4BB3">
        <w:rPr>
          <w:rFonts w:ascii="Calibri" w:eastAsia="Times New Roman" w:hAnsi="Calibri" w:cs="Calibri"/>
          <w:color w:val="000000"/>
          <w:sz w:val="24"/>
          <w:szCs w:val="24"/>
          <w:lang w:eastAsia="es-AR"/>
        </w:rPr>
        <w:t>Agir</w:t>
      </w:r>
      <w:proofErr w:type="spellEnd"/>
      <w:r w:rsidRPr="005A4BB3">
        <w:rPr>
          <w:rFonts w:ascii="Calibri" w:eastAsia="Times New Roman" w:hAnsi="Calibri" w:cs="Calibri"/>
          <w:color w:val="000000"/>
          <w:sz w:val="24"/>
          <w:szCs w:val="24"/>
          <w:lang w:eastAsia="es-AR"/>
        </w:rPr>
        <w:t>.</w:t>
      </w: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(Trabajo original publicado en 1790)</w:t>
      </w:r>
    </w:p>
    <w:p w:rsidR="00CF0A52" w:rsidRDefault="00CF0A52" w:rsidP="005A4BB3">
      <w:pPr>
        <w:spacing w:after="0" w:line="240" w:lineRule="auto"/>
        <w:jc w:val="both"/>
        <w:rPr>
          <w:rFonts w:ascii="Calibri" w:eastAsia="Times New Roman" w:hAnsi="Calibri" w:cs="Calibri"/>
          <w:color w:val="000000"/>
          <w:sz w:val="24"/>
          <w:szCs w:val="24"/>
          <w:lang w:eastAsia="es-AR"/>
        </w:rPr>
      </w:pP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B. 4. Capítulo de libro</w:t>
      </w:r>
    </w:p>
    <w:p w:rsidR="005A4BB3" w:rsidRPr="005A4BB3" w:rsidRDefault="005A4BB3" w:rsidP="005A4BB3">
      <w:pPr>
        <w:spacing w:after="0" w:line="240" w:lineRule="auto"/>
        <w:jc w:val="both"/>
        <w:rPr>
          <w:rFonts w:ascii="Times New Roman" w:eastAsia="Times New Roman" w:hAnsi="Times New Roman" w:cs="Times New Roman"/>
          <w:sz w:val="24"/>
          <w:szCs w:val="24"/>
          <w:lang w:val="de-DE" w:eastAsia="es-AR"/>
        </w:rPr>
      </w:pPr>
      <w:proofErr w:type="spellStart"/>
      <w:r w:rsidRPr="005A4BB3">
        <w:rPr>
          <w:rFonts w:ascii="Calibri" w:eastAsia="Times New Roman" w:hAnsi="Calibri" w:cs="Calibri"/>
          <w:color w:val="000000"/>
          <w:sz w:val="24"/>
          <w:szCs w:val="24"/>
          <w:lang w:val="en-US" w:eastAsia="es-AR"/>
        </w:rPr>
        <w:t>Blough</w:t>
      </w:r>
      <w:proofErr w:type="spellEnd"/>
      <w:r w:rsidRPr="005A4BB3">
        <w:rPr>
          <w:rFonts w:ascii="Calibri" w:eastAsia="Times New Roman" w:hAnsi="Calibri" w:cs="Calibri"/>
          <w:color w:val="000000"/>
          <w:sz w:val="24"/>
          <w:szCs w:val="24"/>
          <w:lang w:val="en-US" w:eastAsia="es-AR"/>
        </w:rPr>
        <w:t xml:space="preserve">, D. S., &amp; </w:t>
      </w:r>
      <w:proofErr w:type="spellStart"/>
      <w:r w:rsidRPr="005A4BB3">
        <w:rPr>
          <w:rFonts w:ascii="Calibri" w:eastAsia="Times New Roman" w:hAnsi="Calibri" w:cs="Calibri"/>
          <w:color w:val="000000"/>
          <w:sz w:val="24"/>
          <w:szCs w:val="24"/>
          <w:lang w:val="en-US" w:eastAsia="es-AR"/>
        </w:rPr>
        <w:t>Blough</w:t>
      </w:r>
      <w:proofErr w:type="spellEnd"/>
      <w:r w:rsidRPr="005A4BB3">
        <w:rPr>
          <w:rFonts w:ascii="Calibri" w:eastAsia="Times New Roman" w:hAnsi="Calibri" w:cs="Calibri"/>
          <w:color w:val="000000"/>
          <w:sz w:val="24"/>
          <w:szCs w:val="24"/>
          <w:lang w:val="en-US" w:eastAsia="es-AR"/>
        </w:rPr>
        <w:t xml:space="preserve">, P. (1977). </w:t>
      </w:r>
      <w:r w:rsidRPr="005A4BB3">
        <w:rPr>
          <w:rFonts w:ascii="Calibri" w:eastAsia="Times New Roman" w:hAnsi="Calibri" w:cs="Calibri"/>
          <w:color w:val="000000"/>
          <w:sz w:val="24"/>
          <w:szCs w:val="24"/>
          <w:lang w:val="de-DE" w:eastAsia="es-AR"/>
        </w:rPr>
        <w:t>Animal psychophysics. En W. K. Honing &amp; J. E.</w:t>
      </w:r>
    </w:p>
    <w:p w:rsidR="005A4BB3" w:rsidRDefault="005A4BB3" w:rsidP="005A4BB3">
      <w:pPr>
        <w:spacing w:after="0" w:line="240" w:lineRule="auto"/>
        <w:jc w:val="both"/>
        <w:rPr>
          <w:rFonts w:ascii="Calibri" w:eastAsia="Times New Roman" w:hAnsi="Calibri" w:cs="Calibri"/>
          <w:color w:val="000000"/>
          <w:sz w:val="24"/>
          <w:szCs w:val="24"/>
          <w:lang w:val="en-US" w:eastAsia="es-AR"/>
        </w:rPr>
      </w:pPr>
      <w:proofErr w:type="spellStart"/>
      <w:r w:rsidRPr="005A4BB3">
        <w:rPr>
          <w:rFonts w:ascii="Calibri" w:eastAsia="Times New Roman" w:hAnsi="Calibri" w:cs="Calibri"/>
          <w:color w:val="000000"/>
          <w:sz w:val="24"/>
          <w:szCs w:val="24"/>
          <w:lang w:val="en-US" w:eastAsia="es-AR"/>
        </w:rPr>
        <w:t>Staddon</w:t>
      </w:r>
      <w:proofErr w:type="spellEnd"/>
      <w:r w:rsidRPr="005A4BB3">
        <w:rPr>
          <w:rFonts w:ascii="Calibri" w:eastAsia="Times New Roman" w:hAnsi="Calibri" w:cs="Calibri"/>
          <w:color w:val="000000"/>
          <w:sz w:val="24"/>
          <w:szCs w:val="24"/>
          <w:lang w:val="en-US" w:eastAsia="es-AR"/>
        </w:rPr>
        <w:t xml:space="preserve"> (Eds.), </w:t>
      </w:r>
      <w:r w:rsidRPr="00CF0A52">
        <w:rPr>
          <w:rFonts w:ascii="Calibri" w:eastAsia="Times New Roman" w:hAnsi="Calibri" w:cs="Calibri"/>
          <w:i/>
          <w:color w:val="000000"/>
          <w:sz w:val="24"/>
          <w:szCs w:val="24"/>
          <w:lang w:val="en-US" w:eastAsia="es-AR"/>
        </w:rPr>
        <w:t>Handbook of operant behavior</w:t>
      </w:r>
      <w:r w:rsidRPr="005A4BB3">
        <w:rPr>
          <w:rFonts w:ascii="Calibri" w:eastAsia="Times New Roman" w:hAnsi="Calibri" w:cs="Calibri"/>
          <w:color w:val="000000"/>
          <w:sz w:val="24"/>
          <w:szCs w:val="24"/>
          <w:lang w:val="en-US" w:eastAsia="es-AR"/>
        </w:rPr>
        <w:t xml:space="preserve"> (pp. 514-539). Englewood Cliffs, NJ: Prentice-Hall.</w:t>
      </w:r>
    </w:p>
    <w:p w:rsidR="00CF0A52" w:rsidRPr="005A4BB3" w:rsidRDefault="00CF0A52" w:rsidP="005A4BB3">
      <w:pPr>
        <w:spacing w:after="0" w:line="240" w:lineRule="auto"/>
        <w:jc w:val="both"/>
        <w:rPr>
          <w:rFonts w:ascii="Times New Roman" w:eastAsia="Times New Roman" w:hAnsi="Times New Roman" w:cs="Times New Roman"/>
          <w:sz w:val="24"/>
          <w:szCs w:val="24"/>
          <w:lang w:val="en-US" w:eastAsia="es-AR"/>
        </w:rPr>
      </w:pPr>
    </w:p>
    <w:p w:rsidR="005A4BB3" w:rsidRPr="005A4BB3" w:rsidRDefault="005A4BB3" w:rsidP="005A4BB3">
      <w:pPr>
        <w:spacing w:after="0" w:line="240" w:lineRule="auto"/>
        <w:jc w:val="both"/>
        <w:rPr>
          <w:rFonts w:ascii="Times New Roman" w:eastAsia="Times New Roman" w:hAnsi="Times New Roman" w:cs="Times New Roman"/>
          <w:sz w:val="24"/>
          <w:szCs w:val="24"/>
          <w:lang w:val="en-US" w:eastAsia="es-AR"/>
        </w:rPr>
      </w:pPr>
      <w:r w:rsidRPr="005A4BB3">
        <w:rPr>
          <w:rFonts w:ascii="Calibri" w:eastAsia="Times New Roman" w:hAnsi="Calibri" w:cs="Calibri"/>
          <w:color w:val="000000"/>
          <w:sz w:val="24"/>
          <w:szCs w:val="24"/>
          <w:lang w:val="en-US" w:eastAsia="es-AR"/>
        </w:rPr>
        <w:t xml:space="preserve">B. 5. </w:t>
      </w:r>
      <w:proofErr w:type="spellStart"/>
      <w:r w:rsidRPr="005A4BB3">
        <w:rPr>
          <w:rFonts w:ascii="Calibri" w:eastAsia="Times New Roman" w:hAnsi="Calibri" w:cs="Calibri"/>
          <w:color w:val="000000"/>
          <w:sz w:val="24"/>
          <w:szCs w:val="24"/>
          <w:lang w:val="en-US" w:eastAsia="es-AR"/>
        </w:rPr>
        <w:t>Autoría</w:t>
      </w:r>
      <w:proofErr w:type="spellEnd"/>
      <w:r w:rsidRPr="005A4BB3">
        <w:rPr>
          <w:rFonts w:ascii="Calibri" w:eastAsia="Times New Roman" w:hAnsi="Calibri" w:cs="Calibri"/>
          <w:color w:val="000000"/>
          <w:sz w:val="24"/>
          <w:szCs w:val="24"/>
          <w:lang w:val="en-US" w:eastAsia="es-AR"/>
        </w:rPr>
        <w:t xml:space="preserve"> </w:t>
      </w:r>
      <w:proofErr w:type="spellStart"/>
      <w:r w:rsidRPr="005A4BB3">
        <w:rPr>
          <w:rFonts w:ascii="Calibri" w:eastAsia="Times New Roman" w:hAnsi="Calibri" w:cs="Calibri"/>
          <w:color w:val="000000"/>
          <w:sz w:val="24"/>
          <w:szCs w:val="24"/>
          <w:lang w:val="en-US" w:eastAsia="es-AR"/>
        </w:rPr>
        <w:t>institucional</w:t>
      </w:r>
      <w:proofErr w:type="spellEnd"/>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val="en-US" w:eastAsia="es-AR"/>
        </w:rPr>
        <w:t xml:space="preserve">American Psychiatric Association. (1988). </w:t>
      </w:r>
      <w:r w:rsidRPr="00CF0A52">
        <w:rPr>
          <w:rFonts w:ascii="Calibri" w:eastAsia="Times New Roman" w:hAnsi="Calibri" w:cs="Calibri"/>
          <w:i/>
          <w:color w:val="000000"/>
          <w:sz w:val="24"/>
          <w:szCs w:val="24"/>
          <w:lang w:val="en-US" w:eastAsia="es-AR"/>
        </w:rPr>
        <w:t>DSM-III-R, Diagnostic and statistical manual of mental disorder</w:t>
      </w:r>
      <w:r w:rsidRPr="005A4BB3">
        <w:rPr>
          <w:rFonts w:ascii="Calibri" w:eastAsia="Times New Roman" w:hAnsi="Calibri" w:cs="Calibri"/>
          <w:color w:val="000000"/>
          <w:sz w:val="24"/>
          <w:szCs w:val="24"/>
          <w:lang w:val="en-US" w:eastAsia="es-AR"/>
        </w:rPr>
        <w:t xml:space="preserve"> (3rd ed. rev.). </w:t>
      </w:r>
      <w:r w:rsidRPr="005A4BB3">
        <w:rPr>
          <w:rFonts w:ascii="Calibri" w:eastAsia="Times New Roman" w:hAnsi="Calibri" w:cs="Calibri"/>
          <w:color w:val="000000"/>
          <w:sz w:val="24"/>
          <w:szCs w:val="24"/>
          <w:lang w:eastAsia="es-AR"/>
        </w:rPr>
        <w:t xml:space="preserve">Washington, DC: </w:t>
      </w:r>
      <w:proofErr w:type="spellStart"/>
      <w:r w:rsidRPr="005A4BB3">
        <w:rPr>
          <w:rFonts w:ascii="Calibri" w:eastAsia="Times New Roman" w:hAnsi="Calibri" w:cs="Calibri"/>
          <w:color w:val="000000"/>
          <w:sz w:val="24"/>
          <w:szCs w:val="24"/>
          <w:lang w:eastAsia="es-AR"/>
        </w:rPr>
        <w:t>Author</w:t>
      </w:r>
      <w:proofErr w:type="spellEnd"/>
      <w:r w:rsidRPr="005A4BB3">
        <w:rPr>
          <w:rFonts w:ascii="Calibri" w:eastAsia="Times New Roman" w:hAnsi="Calibri" w:cs="Calibri"/>
          <w:color w:val="000000"/>
          <w:sz w:val="24"/>
          <w:szCs w:val="24"/>
          <w:lang w:eastAsia="es-AR"/>
        </w:rPr>
        <w:t>.</w:t>
      </w:r>
    </w:p>
    <w:p w:rsidR="00CF0A52" w:rsidRDefault="00CF0A52" w:rsidP="005A4BB3">
      <w:pPr>
        <w:spacing w:after="0" w:line="240" w:lineRule="auto"/>
        <w:jc w:val="both"/>
        <w:rPr>
          <w:rFonts w:ascii="Calibri" w:eastAsia="Times New Roman" w:hAnsi="Calibri" w:cs="Calibri"/>
          <w:color w:val="000000"/>
          <w:sz w:val="24"/>
          <w:szCs w:val="24"/>
          <w:lang w:eastAsia="es-AR"/>
        </w:rPr>
      </w:pP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B. 6. Trabajo presentado en evento</w:t>
      </w:r>
    </w:p>
    <w:p w:rsidR="005A4BB3" w:rsidRDefault="005A4BB3" w:rsidP="005A4BB3">
      <w:pPr>
        <w:spacing w:after="0" w:line="240" w:lineRule="auto"/>
        <w:jc w:val="both"/>
        <w:rPr>
          <w:rFonts w:ascii="Calibri" w:eastAsia="Times New Roman" w:hAnsi="Calibri" w:cs="Calibri"/>
          <w:color w:val="000000"/>
          <w:sz w:val="24"/>
          <w:szCs w:val="24"/>
          <w:lang w:eastAsia="es-AR"/>
        </w:rPr>
      </w:pPr>
      <w:proofErr w:type="spellStart"/>
      <w:r w:rsidRPr="005A4BB3">
        <w:rPr>
          <w:rFonts w:ascii="Calibri" w:eastAsia="Times New Roman" w:hAnsi="Calibri" w:cs="Calibri"/>
          <w:color w:val="000000"/>
          <w:sz w:val="24"/>
          <w:szCs w:val="24"/>
          <w:lang w:eastAsia="es-AR"/>
        </w:rPr>
        <w:t>Yamamoto</w:t>
      </w:r>
      <w:proofErr w:type="spellEnd"/>
      <w:r w:rsidRPr="005A4BB3">
        <w:rPr>
          <w:rFonts w:ascii="Calibri" w:eastAsia="Times New Roman" w:hAnsi="Calibri" w:cs="Calibri"/>
          <w:color w:val="000000"/>
          <w:sz w:val="24"/>
          <w:szCs w:val="24"/>
          <w:lang w:eastAsia="es-AR"/>
        </w:rPr>
        <w:t xml:space="preserve">, M. E. (2001). El uso del laboratorio en la enseñanza de psicología en universidades federales. En </w:t>
      </w:r>
      <w:r w:rsidRPr="00CF0A52">
        <w:rPr>
          <w:rFonts w:ascii="Calibri" w:eastAsia="Times New Roman" w:hAnsi="Calibri" w:cs="Calibri"/>
          <w:i/>
          <w:color w:val="000000"/>
          <w:sz w:val="24"/>
          <w:szCs w:val="24"/>
          <w:lang w:eastAsia="es-AR"/>
        </w:rPr>
        <w:t>Resúmenes de Comunicaciones Científicas, XXXI Reunión Anual de Psicología</w:t>
      </w:r>
      <w:r w:rsidRPr="005A4BB3">
        <w:rPr>
          <w:rFonts w:ascii="Calibri" w:eastAsia="Times New Roman" w:hAnsi="Calibri" w:cs="Calibri"/>
          <w:color w:val="000000"/>
          <w:sz w:val="24"/>
          <w:szCs w:val="24"/>
          <w:lang w:eastAsia="es-AR"/>
        </w:rPr>
        <w:t>. San Pablo: Sociedad Brasileña de Psicología.</w:t>
      </w:r>
    </w:p>
    <w:p w:rsidR="00CF0A52" w:rsidRPr="005A4BB3" w:rsidRDefault="00CF0A52" w:rsidP="005A4BB3">
      <w:pPr>
        <w:spacing w:after="0" w:line="240" w:lineRule="auto"/>
        <w:jc w:val="both"/>
        <w:rPr>
          <w:rFonts w:ascii="Times New Roman" w:eastAsia="Times New Roman" w:hAnsi="Times New Roman" w:cs="Times New Roman"/>
          <w:sz w:val="24"/>
          <w:szCs w:val="24"/>
          <w:lang w:eastAsia="es-AR"/>
        </w:rPr>
      </w:pP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B. 7. Trabajo presentado en evento, pero no publicado.</w:t>
      </w: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val="de-DE" w:eastAsia="es-AR"/>
        </w:rPr>
        <w:t xml:space="preserve">Haidt, J., Dias, M. G., &amp; Koller, S. (1991). </w:t>
      </w:r>
      <w:r w:rsidRPr="005A4BB3">
        <w:rPr>
          <w:rFonts w:ascii="Calibri" w:eastAsia="Times New Roman" w:hAnsi="Calibri" w:cs="Calibri"/>
          <w:color w:val="000000"/>
          <w:sz w:val="24"/>
          <w:szCs w:val="24"/>
          <w:lang w:val="en-US" w:eastAsia="es-AR"/>
        </w:rPr>
        <w:t xml:space="preserve">Disgust disrespect and culture: Moral </w:t>
      </w:r>
      <w:proofErr w:type="spellStart"/>
      <w:r w:rsidRPr="005A4BB3">
        <w:rPr>
          <w:rFonts w:ascii="Calibri" w:eastAsia="Times New Roman" w:hAnsi="Calibri" w:cs="Calibri"/>
          <w:color w:val="000000"/>
          <w:sz w:val="24"/>
          <w:szCs w:val="24"/>
          <w:lang w:val="en-US" w:eastAsia="es-AR"/>
        </w:rPr>
        <w:t>judgement</w:t>
      </w:r>
      <w:proofErr w:type="spellEnd"/>
      <w:r w:rsidRPr="005A4BB3">
        <w:rPr>
          <w:rFonts w:ascii="Calibri" w:eastAsia="Times New Roman" w:hAnsi="Calibri" w:cs="Calibri"/>
          <w:color w:val="000000"/>
          <w:sz w:val="24"/>
          <w:szCs w:val="24"/>
          <w:lang w:val="en-US" w:eastAsia="es-AR"/>
        </w:rPr>
        <w:t xml:space="preserve"> of victimless violation in the USA and Brazil. </w:t>
      </w:r>
      <w:r w:rsidRPr="005A4BB3">
        <w:rPr>
          <w:rFonts w:ascii="Calibri" w:eastAsia="Times New Roman" w:hAnsi="Calibri" w:cs="Calibri"/>
          <w:color w:val="000000"/>
          <w:sz w:val="24"/>
          <w:szCs w:val="24"/>
          <w:lang w:eastAsia="es-AR"/>
        </w:rPr>
        <w:t xml:space="preserve">Trabajo presentado en el </w:t>
      </w:r>
      <w:proofErr w:type="spellStart"/>
      <w:r w:rsidRPr="00CF0A52">
        <w:rPr>
          <w:rFonts w:ascii="Calibri" w:eastAsia="Times New Roman" w:hAnsi="Calibri" w:cs="Calibri"/>
          <w:i/>
          <w:color w:val="000000"/>
          <w:sz w:val="24"/>
          <w:szCs w:val="24"/>
          <w:lang w:eastAsia="es-AR"/>
        </w:rPr>
        <w:t>Annual</w:t>
      </w:r>
      <w:proofErr w:type="spellEnd"/>
      <w:r w:rsidRPr="00CF0A52">
        <w:rPr>
          <w:rFonts w:ascii="Calibri" w:eastAsia="Times New Roman" w:hAnsi="Calibri" w:cs="Calibri"/>
          <w:i/>
          <w:color w:val="000000"/>
          <w:sz w:val="24"/>
          <w:szCs w:val="24"/>
          <w:lang w:eastAsia="es-AR"/>
        </w:rPr>
        <w:t xml:space="preserve"> Meeting of </w:t>
      </w:r>
      <w:proofErr w:type="spellStart"/>
      <w:r w:rsidRPr="00CF0A52">
        <w:rPr>
          <w:rFonts w:ascii="Calibri" w:eastAsia="Times New Roman" w:hAnsi="Calibri" w:cs="Calibri"/>
          <w:i/>
          <w:color w:val="000000"/>
          <w:sz w:val="24"/>
          <w:szCs w:val="24"/>
          <w:lang w:eastAsia="es-AR"/>
        </w:rPr>
        <w:t>the</w:t>
      </w:r>
      <w:proofErr w:type="spellEnd"/>
      <w:r w:rsidRPr="00CF0A52">
        <w:rPr>
          <w:rFonts w:ascii="Calibri" w:eastAsia="Times New Roman" w:hAnsi="Calibri" w:cs="Calibri"/>
          <w:i/>
          <w:color w:val="000000"/>
          <w:sz w:val="24"/>
          <w:szCs w:val="24"/>
          <w:lang w:eastAsia="es-AR"/>
        </w:rPr>
        <w:t xml:space="preserve"> </w:t>
      </w:r>
      <w:proofErr w:type="spellStart"/>
      <w:r w:rsidRPr="00CF0A52">
        <w:rPr>
          <w:rFonts w:ascii="Calibri" w:eastAsia="Times New Roman" w:hAnsi="Calibri" w:cs="Calibri"/>
          <w:i/>
          <w:color w:val="000000"/>
          <w:sz w:val="24"/>
          <w:szCs w:val="24"/>
          <w:lang w:eastAsia="es-AR"/>
        </w:rPr>
        <w:t>Society</w:t>
      </w:r>
      <w:proofErr w:type="spellEnd"/>
      <w:r w:rsidRPr="00CF0A52">
        <w:rPr>
          <w:rFonts w:ascii="Calibri" w:eastAsia="Times New Roman" w:hAnsi="Calibri" w:cs="Calibri"/>
          <w:i/>
          <w:color w:val="000000"/>
          <w:sz w:val="24"/>
          <w:szCs w:val="24"/>
          <w:lang w:eastAsia="es-AR"/>
        </w:rPr>
        <w:t xml:space="preserve"> </w:t>
      </w:r>
      <w:proofErr w:type="spellStart"/>
      <w:r w:rsidRPr="00CF0A52">
        <w:rPr>
          <w:rFonts w:ascii="Calibri" w:eastAsia="Times New Roman" w:hAnsi="Calibri" w:cs="Calibri"/>
          <w:i/>
          <w:color w:val="000000"/>
          <w:sz w:val="24"/>
          <w:szCs w:val="24"/>
          <w:lang w:eastAsia="es-AR"/>
        </w:rPr>
        <w:t>for</w:t>
      </w:r>
      <w:proofErr w:type="spellEnd"/>
      <w:r w:rsidRPr="00CF0A52">
        <w:rPr>
          <w:rFonts w:ascii="Calibri" w:eastAsia="Times New Roman" w:hAnsi="Calibri" w:cs="Calibri"/>
          <w:i/>
          <w:color w:val="000000"/>
          <w:sz w:val="24"/>
          <w:szCs w:val="24"/>
          <w:lang w:eastAsia="es-AR"/>
        </w:rPr>
        <w:t xml:space="preserve"> Cross-Cultural </w:t>
      </w:r>
      <w:proofErr w:type="spellStart"/>
      <w:r w:rsidRPr="00CF0A52">
        <w:rPr>
          <w:rFonts w:ascii="Calibri" w:eastAsia="Times New Roman" w:hAnsi="Calibri" w:cs="Calibri"/>
          <w:i/>
          <w:color w:val="000000"/>
          <w:sz w:val="24"/>
          <w:szCs w:val="24"/>
          <w:lang w:eastAsia="es-AR"/>
        </w:rPr>
        <w:t>Research</w:t>
      </w:r>
      <w:proofErr w:type="spellEnd"/>
      <w:r w:rsidRPr="00CF0A52">
        <w:rPr>
          <w:rFonts w:ascii="Calibri" w:eastAsia="Times New Roman" w:hAnsi="Calibri" w:cs="Calibri"/>
          <w:i/>
          <w:color w:val="000000"/>
          <w:sz w:val="24"/>
          <w:szCs w:val="24"/>
          <w:lang w:eastAsia="es-AR"/>
        </w:rPr>
        <w:t>, Isla Verde, Puerto Rico</w:t>
      </w:r>
      <w:r w:rsidRPr="005A4BB3">
        <w:rPr>
          <w:rFonts w:ascii="Calibri" w:eastAsia="Times New Roman" w:hAnsi="Calibri" w:cs="Calibri"/>
          <w:color w:val="000000"/>
          <w:sz w:val="24"/>
          <w:szCs w:val="24"/>
          <w:lang w:eastAsia="es-AR"/>
        </w:rPr>
        <w:t>.</w:t>
      </w: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B. 8. Disertaciones y Tesis</w:t>
      </w: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 xml:space="preserve">Costa, L. (1989). </w:t>
      </w:r>
      <w:r w:rsidRPr="00CF0A52">
        <w:rPr>
          <w:rFonts w:ascii="Calibri" w:eastAsia="Times New Roman" w:hAnsi="Calibri" w:cs="Calibri"/>
          <w:i/>
          <w:color w:val="000000"/>
          <w:sz w:val="24"/>
          <w:szCs w:val="24"/>
          <w:lang w:eastAsia="es-AR"/>
        </w:rPr>
        <w:t>La familia descasada: interacción, competencia y estilo. Estudio de caso</w:t>
      </w:r>
      <w:r w:rsidRPr="005A4BB3">
        <w:rPr>
          <w:rFonts w:ascii="Calibri" w:eastAsia="Times New Roman" w:hAnsi="Calibri" w:cs="Calibri"/>
          <w:color w:val="000000"/>
          <w:sz w:val="24"/>
          <w:szCs w:val="24"/>
          <w:lang w:eastAsia="es-AR"/>
        </w:rPr>
        <w:t xml:space="preserve">. Disertación de Tesis de Maestro, Instituto de Psicología, Universidad de </w:t>
      </w:r>
      <w:proofErr w:type="spellStart"/>
      <w:r w:rsidRPr="005A4BB3">
        <w:rPr>
          <w:rFonts w:ascii="Calibri" w:eastAsia="Times New Roman" w:hAnsi="Calibri" w:cs="Calibri"/>
          <w:color w:val="000000"/>
          <w:sz w:val="24"/>
          <w:szCs w:val="24"/>
          <w:lang w:eastAsia="es-AR"/>
        </w:rPr>
        <w:t>Brasília</w:t>
      </w:r>
      <w:proofErr w:type="spellEnd"/>
      <w:r w:rsidRPr="005A4BB3">
        <w:rPr>
          <w:rFonts w:ascii="Calibri" w:eastAsia="Times New Roman" w:hAnsi="Calibri" w:cs="Calibri"/>
          <w:color w:val="000000"/>
          <w:sz w:val="24"/>
          <w:szCs w:val="24"/>
          <w:lang w:eastAsia="es-AR"/>
        </w:rPr>
        <w:t xml:space="preserve">, </w:t>
      </w:r>
      <w:proofErr w:type="spellStart"/>
      <w:r w:rsidRPr="005A4BB3">
        <w:rPr>
          <w:rFonts w:ascii="Calibri" w:eastAsia="Times New Roman" w:hAnsi="Calibri" w:cs="Calibri"/>
          <w:color w:val="000000"/>
          <w:sz w:val="24"/>
          <w:szCs w:val="24"/>
          <w:lang w:eastAsia="es-AR"/>
        </w:rPr>
        <w:t>Brasília</w:t>
      </w:r>
      <w:proofErr w:type="spellEnd"/>
      <w:r w:rsidRPr="005A4BB3">
        <w:rPr>
          <w:rFonts w:ascii="Calibri" w:eastAsia="Times New Roman" w:hAnsi="Calibri" w:cs="Calibri"/>
          <w:color w:val="000000"/>
          <w:sz w:val="24"/>
          <w:szCs w:val="24"/>
          <w:lang w:eastAsia="es-AR"/>
        </w:rPr>
        <w:t>, DF.</w:t>
      </w:r>
    </w:p>
    <w:p w:rsidR="005A4BB3" w:rsidRDefault="005A4BB3" w:rsidP="005A4BB3">
      <w:pPr>
        <w:spacing w:after="0" w:line="240" w:lineRule="auto"/>
        <w:jc w:val="both"/>
        <w:rPr>
          <w:rFonts w:ascii="Calibri" w:eastAsia="Times New Roman" w:hAnsi="Calibri" w:cs="Calibri"/>
          <w:color w:val="000000"/>
          <w:sz w:val="24"/>
          <w:szCs w:val="24"/>
          <w:lang w:eastAsia="es-AR"/>
        </w:rPr>
      </w:pPr>
      <w:r w:rsidRPr="005A4BB3">
        <w:rPr>
          <w:rFonts w:ascii="Calibri" w:eastAsia="Times New Roman" w:hAnsi="Calibri" w:cs="Calibri"/>
          <w:color w:val="000000"/>
          <w:sz w:val="24"/>
          <w:szCs w:val="24"/>
          <w:lang w:eastAsia="es-AR"/>
        </w:rPr>
        <w:t xml:space="preserve">Melo, M. H. S. (2003). </w:t>
      </w:r>
      <w:r w:rsidRPr="00CF0A52">
        <w:rPr>
          <w:rFonts w:ascii="Calibri" w:eastAsia="Times New Roman" w:hAnsi="Calibri" w:cs="Calibri"/>
          <w:i/>
          <w:color w:val="000000"/>
          <w:sz w:val="24"/>
          <w:szCs w:val="24"/>
          <w:lang w:eastAsia="es-AR"/>
        </w:rPr>
        <w:t>Niños con dificultades de integración en el ambiente escolar: una intervención multifocal.</w:t>
      </w:r>
      <w:r w:rsidRPr="005A4BB3">
        <w:rPr>
          <w:rFonts w:ascii="Calibri" w:eastAsia="Times New Roman" w:hAnsi="Calibri" w:cs="Calibri"/>
          <w:color w:val="000000"/>
          <w:sz w:val="24"/>
          <w:szCs w:val="24"/>
          <w:lang w:eastAsia="es-AR"/>
        </w:rPr>
        <w:t xml:space="preserve"> Tesis de Doctorado, Instituto de Psicología, Universidad de São Paulo, São Paulo.</w:t>
      </w:r>
    </w:p>
    <w:p w:rsidR="00CF0A52" w:rsidRPr="005A4BB3" w:rsidRDefault="00CF0A52" w:rsidP="005A4BB3">
      <w:pPr>
        <w:spacing w:after="0" w:line="240" w:lineRule="auto"/>
        <w:jc w:val="both"/>
        <w:rPr>
          <w:rFonts w:ascii="Times New Roman" w:eastAsia="Times New Roman" w:hAnsi="Times New Roman" w:cs="Times New Roman"/>
          <w:sz w:val="24"/>
          <w:szCs w:val="24"/>
          <w:lang w:eastAsia="es-AR"/>
        </w:rPr>
      </w:pP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B. 9. Documentos en medio electrónico</w:t>
      </w:r>
    </w:p>
    <w:p w:rsidR="005A4BB3" w:rsidRDefault="005A4BB3" w:rsidP="005A4BB3">
      <w:pPr>
        <w:spacing w:after="0" w:line="240" w:lineRule="auto"/>
        <w:jc w:val="both"/>
        <w:rPr>
          <w:rFonts w:ascii="Calibri" w:eastAsia="Times New Roman" w:hAnsi="Calibri" w:cs="Calibri"/>
          <w:color w:val="000000"/>
          <w:sz w:val="24"/>
          <w:szCs w:val="24"/>
          <w:lang w:eastAsia="es-AR"/>
        </w:rPr>
      </w:pPr>
      <w:proofErr w:type="spellStart"/>
      <w:r w:rsidRPr="005A4BB3">
        <w:rPr>
          <w:rFonts w:ascii="Calibri" w:eastAsia="Times New Roman" w:hAnsi="Calibri" w:cs="Calibri"/>
          <w:color w:val="000000"/>
          <w:sz w:val="24"/>
          <w:szCs w:val="24"/>
          <w:lang w:eastAsia="es-AR"/>
        </w:rPr>
        <w:t>Bernardes</w:t>
      </w:r>
      <w:proofErr w:type="spellEnd"/>
      <w:r w:rsidRPr="005A4BB3">
        <w:rPr>
          <w:rFonts w:ascii="Calibri" w:eastAsia="Times New Roman" w:hAnsi="Calibri" w:cs="Calibri"/>
          <w:color w:val="000000"/>
          <w:sz w:val="24"/>
          <w:szCs w:val="24"/>
          <w:lang w:eastAsia="es-AR"/>
        </w:rPr>
        <w:t xml:space="preserve">, A. G., &amp; </w:t>
      </w:r>
      <w:proofErr w:type="spellStart"/>
      <w:r w:rsidRPr="005A4BB3">
        <w:rPr>
          <w:rFonts w:ascii="Calibri" w:eastAsia="Times New Roman" w:hAnsi="Calibri" w:cs="Calibri"/>
          <w:color w:val="000000"/>
          <w:sz w:val="24"/>
          <w:szCs w:val="24"/>
          <w:lang w:eastAsia="es-AR"/>
        </w:rPr>
        <w:t>Guareschi</w:t>
      </w:r>
      <w:proofErr w:type="spellEnd"/>
      <w:r w:rsidRPr="005A4BB3">
        <w:rPr>
          <w:rFonts w:ascii="Calibri" w:eastAsia="Times New Roman" w:hAnsi="Calibri" w:cs="Calibri"/>
          <w:color w:val="000000"/>
          <w:sz w:val="24"/>
          <w:szCs w:val="24"/>
          <w:lang w:eastAsia="es-AR"/>
        </w:rPr>
        <w:t xml:space="preserve">, N. M. F. (2004). Trabajadores de la salud mental: cuidados y formas de subjetivación. </w:t>
      </w:r>
      <w:r w:rsidRPr="00CF0A52">
        <w:rPr>
          <w:rFonts w:ascii="Calibri" w:eastAsia="Times New Roman" w:hAnsi="Calibri" w:cs="Calibri"/>
          <w:i/>
          <w:color w:val="000000"/>
          <w:sz w:val="24"/>
          <w:szCs w:val="24"/>
          <w:lang w:eastAsia="es-AR"/>
        </w:rPr>
        <w:t>Psicología USP</w:t>
      </w:r>
      <w:r w:rsidRPr="005A4BB3">
        <w:rPr>
          <w:rFonts w:ascii="Calibri" w:eastAsia="Times New Roman" w:hAnsi="Calibri" w:cs="Calibri"/>
          <w:color w:val="000000"/>
          <w:sz w:val="24"/>
          <w:szCs w:val="24"/>
          <w:lang w:eastAsia="es-AR"/>
        </w:rPr>
        <w:t xml:space="preserve">, 15(3), 81-101. Recuperado de </w:t>
      </w:r>
      <w:proofErr w:type="spellStart"/>
      <w:r w:rsidRPr="005A4BB3">
        <w:rPr>
          <w:rFonts w:ascii="Calibri" w:eastAsia="Times New Roman" w:hAnsi="Calibri" w:cs="Calibri"/>
          <w:color w:val="000000"/>
          <w:sz w:val="24"/>
          <w:szCs w:val="24"/>
          <w:lang w:eastAsia="es-AR"/>
        </w:rPr>
        <w:t>SciELO</w:t>
      </w:r>
      <w:proofErr w:type="spellEnd"/>
      <w:r w:rsidRPr="005A4BB3">
        <w:rPr>
          <w:rFonts w:ascii="Calibri" w:eastAsia="Times New Roman" w:hAnsi="Calibri" w:cs="Calibri"/>
          <w:color w:val="000000"/>
          <w:sz w:val="24"/>
          <w:szCs w:val="24"/>
          <w:lang w:eastAsia="es-AR"/>
        </w:rPr>
        <w:t xml:space="preserve"> (</w:t>
      </w:r>
      <w:proofErr w:type="spellStart"/>
      <w:r w:rsidRPr="005A4BB3">
        <w:rPr>
          <w:rFonts w:ascii="Calibri" w:eastAsia="Times New Roman" w:hAnsi="Calibri" w:cs="Calibri"/>
          <w:color w:val="000000"/>
          <w:sz w:val="24"/>
          <w:szCs w:val="24"/>
          <w:lang w:eastAsia="es-AR"/>
        </w:rPr>
        <w:t>Scientific</w:t>
      </w:r>
      <w:proofErr w:type="spellEnd"/>
      <w:r w:rsidRPr="005A4BB3">
        <w:rPr>
          <w:rFonts w:ascii="Calibri" w:eastAsia="Times New Roman" w:hAnsi="Calibri" w:cs="Calibri"/>
          <w:color w:val="000000"/>
          <w:sz w:val="24"/>
          <w:szCs w:val="24"/>
          <w:lang w:eastAsia="es-AR"/>
        </w:rPr>
        <w:t xml:space="preserve"> </w:t>
      </w:r>
      <w:proofErr w:type="spellStart"/>
      <w:r w:rsidRPr="005A4BB3">
        <w:rPr>
          <w:rFonts w:ascii="Calibri" w:eastAsia="Times New Roman" w:hAnsi="Calibri" w:cs="Calibri"/>
          <w:color w:val="000000"/>
          <w:sz w:val="24"/>
          <w:szCs w:val="24"/>
          <w:lang w:eastAsia="es-AR"/>
        </w:rPr>
        <w:t>Electronic</w:t>
      </w:r>
      <w:proofErr w:type="spellEnd"/>
      <w:r w:rsidRPr="005A4BB3">
        <w:rPr>
          <w:rFonts w:ascii="Calibri" w:eastAsia="Times New Roman" w:hAnsi="Calibri" w:cs="Calibri"/>
          <w:color w:val="000000"/>
          <w:sz w:val="24"/>
          <w:szCs w:val="24"/>
          <w:lang w:eastAsia="es-AR"/>
        </w:rPr>
        <w:t xml:space="preserve"> Library Online): </w:t>
      </w:r>
      <w:hyperlink r:id="rId4" w:history="1">
        <w:r w:rsidR="00CF0A52" w:rsidRPr="005703F6">
          <w:rPr>
            <w:rStyle w:val="Hipervnculo"/>
            <w:rFonts w:ascii="Calibri" w:eastAsia="Times New Roman" w:hAnsi="Calibri" w:cs="Calibri"/>
            <w:sz w:val="24"/>
            <w:szCs w:val="24"/>
            <w:lang w:eastAsia="es-AR"/>
          </w:rPr>
          <w:t>http://www.scielo.br/scielo/</w:t>
        </w:r>
      </w:hyperlink>
    </w:p>
    <w:p w:rsidR="00CF0A52" w:rsidRPr="005A4BB3" w:rsidRDefault="00CF0A52" w:rsidP="005A4BB3">
      <w:pPr>
        <w:spacing w:after="0" w:line="240" w:lineRule="auto"/>
        <w:jc w:val="both"/>
        <w:rPr>
          <w:rFonts w:ascii="Times New Roman" w:eastAsia="Times New Roman" w:hAnsi="Times New Roman" w:cs="Times New Roman"/>
          <w:sz w:val="24"/>
          <w:szCs w:val="24"/>
          <w:lang w:eastAsia="es-AR"/>
        </w:rPr>
      </w:pPr>
    </w:p>
    <w:p w:rsidR="005A4BB3" w:rsidRPr="005A4BB3" w:rsidRDefault="005A4BB3" w:rsidP="005A4BB3">
      <w:pPr>
        <w:spacing w:after="0" w:line="240" w:lineRule="auto"/>
        <w:jc w:val="both"/>
        <w:rPr>
          <w:rFonts w:ascii="Times New Roman" w:eastAsia="Times New Roman" w:hAnsi="Times New Roman" w:cs="Times New Roman"/>
          <w:sz w:val="24"/>
          <w:szCs w:val="24"/>
          <w:lang w:eastAsia="es-AR"/>
        </w:rPr>
      </w:pPr>
      <w:r w:rsidRPr="005A4BB3">
        <w:rPr>
          <w:rFonts w:ascii="Calibri" w:eastAsia="Times New Roman" w:hAnsi="Calibri" w:cs="Calibri"/>
          <w:color w:val="000000"/>
          <w:sz w:val="24"/>
          <w:szCs w:val="24"/>
          <w:lang w:eastAsia="es-AR"/>
        </w:rPr>
        <w:t>B. 10. Obra en prensa</w:t>
      </w:r>
    </w:p>
    <w:p w:rsidR="005A4BB3" w:rsidRDefault="005A4BB3" w:rsidP="005A4BB3">
      <w:pPr>
        <w:spacing w:after="0" w:line="240" w:lineRule="auto"/>
        <w:jc w:val="both"/>
        <w:rPr>
          <w:rFonts w:ascii="Calibri" w:eastAsia="Times New Roman" w:hAnsi="Calibri" w:cs="Calibri"/>
          <w:color w:val="000000"/>
          <w:sz w:val="24"/>
          <w:szCs w:val="24"/>
          <w:lang w:eastAsia="es-AR"/>
        </w:rPr>
      </w:pPr>
      <w:proofErr w:type="spellStart"/>
      <w:r w:rsidRPr="005A4BB3">
        <w:rPr>
          <w:rFonts w:ascii="Calibri" w:eastAsia="Times New Roman" w:hAnsi="Calibri" w:cs="Calibri"/>
          <w:color w:val="000000"/>
          <w:sz w:val="24"/>
          <w:szCs w:val="24"/>
          <w:lang w:eastAsia="es-AR"/>
        </w:rPr>
        <w:t>Amorim</w:t>
      </w:r>
      <w:proofErr w:type="spellEnd"/>
      <w:r w:rsidRPr="005A4BB3">
        <w:rPr>
          <w:rFonts w:ascii="Calibri" w:eastAsia="Times New Roman" w:hAnsi="Calibri" w:cs="Calibri"/>
          <w:color w:val="000000"/>
          <w:sz w:val="24"/>
          <w:szCs w:val="24"/>
          <w:lang w:eastAsia="es-AR"/>
        </w:rPr>
        <w:t xml:space="preserve">, A. M., &amp; </w:t>
      </w:r>
      <w:proofErr w:type="spellStart"/>
      <w:r w:rsidRPr="005A4BB3">
        <w:rPr>
          <w:rFonts w:ascii="Calibri" w:eastAsia="Times New Roman" w:hAnsi="Calibri" w:cs="Calibri"/>
          <w:color w:val="000000"/>
          <w:sz w:val="24"/>
          <w:szCs w:val="24"/>
          <w:lang w:eastAsia="es-AR"/>
        </w:rPr>
        <w:t>Peres</w:t>
      </w:r>
      <w:proofErr w:type="spellEnd"/>
      <w:r w:rsidRPr="005A4BB3">
        <w:rPr>
          <w:rFonts w:ascii="Calibri" w:eastAsia="Times New Roman" w:hAnsi="Calibri" w:cs="Calibri"/>
          <w:color w:val="000000"/>
          <w:sz w:val="24"/>
          <w:szCs w:val="24"/>
          <w:lang w:eastAsia="es-AR"/>
        </w:rPr>
        <w:t xml:space="preserve">, T. C. (en prensa). Metadatos </w:t>
      </w:r>
      <w:proofErr w:type="spellStart"/>
      <w:r w:rsidRPr="005A4BB3">
        <w:rPr>
          <w:rFonts w:ascii="Calibri" w:eastAsia="Times New Roman" w:hAnsi="Calibri" w:cs="Calibri"/>
          <w:color w:val="000000"/>
          <w:sz w:val="24"/>
          <w:szCs w:val="24"/>
          <w:lang w:eastAsia="es-AR"/>
        </w:rPr>
        <w:t>xml</w:t>
      </w:r>
      <w:proofErr w:type="spellEnd"/>
      <w:r w:rsidRPr="005A4BB3">
        <w:rPr>
          <w:rFonts w:ascii="Calibri" w:eastAsia="Times New Roman" w:hAnsi="Calibri" w:cs="Calibri"/>
          <w:color w:val="000000"/>
          <w:sz w:val="24"/>
          <w:szCs w:val="24"/>
          <w:lang w:eastAsia="es-AR"/>
        </w:rPr>
        <w:t xml:space="preserve"> en la producción de revistas del portal PEPSIC y relacionamiento con base de datos </w:t>
      </w:r>
      <w:proofErr w:type="spellStart"/>
      <w:r w:rsidRPr="005A4BB3">
        <w:rPr>
          <w:rFonts w:ascii="Calibri" w:eastAsia="Times New Roman" w:hAnsi="Calibri" w:cs="Calibri"/>
          <w:color w:val="000000"/>
          <w:sz w:val="24"/>
          <w:szCs w:val="24"/>
          <w:lang w:eastAsia="es-AR"/>
        </w:rPr>
        <w:t>CIsis</w:t>
      </w:r>
      <w:proofErr w:type="spellEnd"/>
      <w:r w:rsidRPr="005A4BB3">
        <w:rPr>
          <w:rFonts w:ascii="Calibri" w:eastAsia="Times New Roman" w:hAnsi="Calibri" w:cs="Calibri"/>
          <w:color w:val="000000"/>
          <w:sz w:val="24"/>
          <w:szCs w:val="24"/>
          <w:lang w:eastAsia="es-AR"/>
        </w:rPr>
        <w:t xml:space="preserve"> de la metodología </w:t>
      </w:r>
      <w:proofErr w:type="spellStart"/>
      <w:r w:rsidRPr="005A4BB3">
        <w:rPr>
          <w:rFonts w:ascii="Calibri" w:eastAsia="Times New Roman" w:hAnsi="Calibri" w:cs="Calibri"/>
          <w:color w:val="000000"/>
          <w:sz w:val="24"/>
          <w:szCs w:val="24"/>
          <w:lang w:eastAsia="es-AR"/>
        </w:rPr>
        <w:t>SciELO</w:t>
      </w:r>
      <w:proofErr w:type="spellEnd"/>
      <w:r w:rsidRPr="005A4BB3">
        <w:rPr>
          <w:rFonts w:ascii="Calibri" w:eastAsia="Times New Roman" w:hAnsi="Calibri" w:cs="Calibri"/>
          <w:color w:val="000000"/>
          <w:sz w:val="24"/>
          <w:szCs w:val="24"/>
          <w:lang w:eastAsia="es-AR"/>
        </w:rPr>
        <w:t xml:space="preserve">. </w:t>
      </w:r>
      <w:r w:rsidRPr="00CF0A52">
        <w:rPr>
          <w:rFonts w:ascii="Calibri" w:eastAsia="Times New Roman" w:hAnsi="Calibri" w:cs="Calibri"/>
          <w:i/>
          <w:color w:val="000000"/>
          <w:sz w:val="24"/>
          <w:szCs w:val="24"/>
          <w:lang w:eastAsia="es-AR"/>
        </w:rPr>
        <w:t>Psicología para América Latina</w:t>
      </w:r>
      <w:r w:rsidRPr="005A4BB3">
        <w:rPr>
          <w:rFonts w:ascii="Calibri" w:eastAsia="Times New Roman" w:hAnsi="Calibri" w:cs="Calibri"/>
          <w:color w:val="000000"/>
          <w:sz w:val="24"/>
          <w:szCs w:val="24"/>
          <w:lang w:eastAsia="es-AR"/>
        </w:rPr>
        <w:t>. psi.org.br/;http://www.psicolatina.org/</w:t>
      </w:r>
    </w:p>
    <w:p w:rsidR="00972FAD" w:rsidRPr="005A4BB3" w:rsidRDefault="00972FAD" w:rsidP="005A4BB3">
      <w:pPr>
        <w:spacing w:after="0" w:line="240" w:lineRule="auto"/>
        <w:jc w:val="both"/>
        <w:rPr>
          <w:rFonts w:ascii="Times New Roman" w:eastAsia="Times New Roman" w:hAnsi="Times New Roman" w:cs="Times New Roman"/>
          <w:sz w:val="24"/>
          <w:szCs w:val="24"/>
          <w:lang w:eastAsia="es-AR"/>
        </w:rPr>
      </w:pPr>
    </w:p>
    <w:p w:rsidR="00A72E92" w:rsidRDefault="005A4BB3" w:rsidP="00F229B1">
      <w:pPr>
        <w:spacing w:after="0" w:line="240" w:lineRule="auto"/>
        <w:jc w:val="both"/>
      </w:pPr>
      <w:r w:rsidRPr="005A4BB3">
        <w:rPr>
          <w:rFonts w:ascii="Calibri" w:eastAsia="Times New Roman" w:hAnsi="Calibri" w:cs="Calibri"/>
          <w:color w:val="000000"/>
          <w:sz w:val="24"/>
          <w:szCs w:val="24"/>
          <w:lang w:eastAsia="es-AR"/>
        </w:rPr>
        <w:t>En casos no previstos en los ítems arriba mencionados, consultar el manual editado por la APA.</w:t>
      </w:r>
    </w:p>
    <w:sectPr w:rsidR="00A72E92" w:rsidSect="00B82D8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A4BB3"/>
    <w:rsid w:val="000E786B"/>
    <w:rsid w:val="003E5274"/>
    <w:rsid w:val="00424D4A"/>
    <w:rsid w:val="004D410F"/>
    <w:rsid w:val="005A4BB3"/>
    <w:rsid w:val="007C5817"/>
    <w:rsid w:val="00972FAD"/>
    <w:rsid w:val="00B82D82"/>
    <w:rsid w:val="00CF0A52"/>
    <w:rsid w:val="00E91F20"/>
    <w:rsid w:val="00F229B1"/>
    <w:rsid w:val="00F704F8"/>
    <w:rsid w:val="00F72DB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972FAD"/>
    <w:rPr>
      <w:sz w:val="16"/>
      <w:szCs w:val="16"/>
    </w:rPr>
  </w:style>
  <w:style w:type="paragraph" w:styleId="Textocomentario">
    <w:name w:val="annotation text"/>
    <w:basedOn w:val="Normal"/>
    <w:link w:val="TextocomentarioCar"/>
    <w:uiPriority w:val="99"/>
    <w:semiHidden/>
    <w:unhideWhenUsed/>
    <w:rsid w:val="00972F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2FAD"/>
    <w:rPr>
      <w:sz w:val="20"/>
      <w:szCs w:val="20"/>
    </w:rPr>
  </w:style>
  <w:style w:type="paragraph" w:styleId="Asuntodelcomentario">
    <w:name w:val="annotation subject"/>
    <w:basedOn w:val="Textocomentario"/>
    <w:next w:val="Textocomentario"/>
    <w:link w:val="AsuntodelcomentarioCar"/>
    <w:uiPriority w:val="99"/>
    <w:semiHidden/>
    <w:unhideWhenUsed/>
    <w:rsid w:val="00972FAD"/>
    <w:rPr>
      <w:b/>
      <w:bCs/>
    </w:rPr>
  </w:style>
  <w:style w:type="character" w:customStyle="1" w:styleId="AsuntodelcomentarioCar">
    <w:name w:val="Asunto del comentario Car"/>
    <w:basedOn w:val="TextocomentarioCar"/>
    <w:link w:val="Asuntodelcomentario"/>
    <w:uiPriority w:val="99"/>
    <w:semiHidden/>
    <w:rsid w:val="00972FAD"/>
    <w:rPr>
      <w:b/>
      <w:bCs/>
      <w:sz w:val="20"/>
      <w:szCs w:val="20"/>
    </w:rPr>
  </w:style>
  <w:style w:type="paragraph" w:styleId="Textodeglobo">
    <w:name w:val="Balloon Text"/>
    <w:basedOn w:val="Normal"/>
    <w:link w:val="TextodegloboCar"/>
    <w:uiPriority w:val="99"/>
    <w:semiHidden/>
    <w:unhideWhenUsed/>
    <w:rsid w:val="00972F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FAD"/>
    <w:rPr>
      <w:rFonts w:ascii="Tahoma" w:hAnsi="Tahoma" w:cs="Tahoma"/>
      <w:sz w:val="16"/>
      <w:szCs w:val="16"/>
    </w:rPr>
  </w:style>
  <w:style w:type="character" w:styleId="Hipervnculo">
    <w:name w:val="Hyperlink"/>
    <w:basedOn w:val="Fuentedeprrafopredeter"/>
    <w:uiPriority w:val="99"/>
    <w:unhideWhenUsed/>
    <w:rsid w:val="00CF0A52"/>
    <w:rPr>
      <w:color w:val="0000FF" w:themeColor="hyperlink"/>
      <w:u w:val="single"/>
    </w:rPr>
  </w:style>
  <w:style w:type="paragraph" w:styleId="Prrafodelista">
    <w:name w:val="List Paragraph"/>
    <w:basedOn w:val="Normal"/>
    <w:uiPriority w:val="34"/>
    <w:qFormat/>
    <w:rsid w:val="000E78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972FAD"/>
    <w:rPr>
      <w:sz w:val="16"/>
      <w:szCs w:val="16"/>
    </w:rPr>
  </w:style>
  <w:style w:type="paragraph" w:styleId="Textocomentario">
    <w:name w:val="annotation text"/>
    <w:basedOn w:val="Normal"/>
    <w:link w:val="TextocomentarioCar"/>
    <w:uiPriority w:val="99"/>
    <w:semiHidden/>
    <w:unhideWhenUsed/>
    <w:rsid w:val="00972F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2FAD"/>
    <w:rPr>
      <w:sz w:val="20"/>
      <w:szCs w:val="20"/>
    </w:rPr>
  </w:style>
  <w:style w:type="paragraph" w:styleId="Asuntodelcomentario">
    <w:name w:val="annotation subject"/>
    <w:basedOn w:val="Textocomentario"/>
    <w:next w:val="Textocomentario"/>
    <w:link w:val="AsuntodelcomentarioCar"/>
    <w:uiPriority w:val="99"/>
    <w:semiHidden/>
    <w:unhideWhenUsed/>
    <w:rsid w:val="00972FAD"/>
    <w:rPr>
      <w:b/>
      <w:bCs/>
    </w:rPr>
  </w:style>
  <w:style w:type="character" w:customStyle="1" w:styleId="AsuntodelcomentarioCar">
    <w:name w:val="Asunto del comentario Car"/>
    <w:basedOn w:val="TextocomentarioCar"/>
    <w:link w:val="Asuntodelcomentario"/>
    <w:uiPriority w:val="99"/>
    <w:semiHidden/>
    <w:rsid w:val="00972FAD"/>
    <w:rPr>
      <w:b/>
      <w:bCs/>
      <w:sz w:val="20"/>
      <w:szCs w:val="20"/>
    </w:rPr>
  </w:style>
  <w:style w:type="paragraph" w:styleId="Textodeglobo">
    <w:name w:val="Balloon Text"/>
    <w:basedOn w:val="Normal"/>
    <w:link w:val="TextodegloboCar"/>
    <w:uiPriority w:val="99"/>
    <w:semiHidden/>
    <w:unhideWhenUsed/>
    <w:rsid w:val="00972F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FAD"/>
    <w:rPr>
      <w:rFonts w:ascii="Tahoma" w:hAnsi="Tahoma" w:cs="Tahoma"/>
      <w:sz w:val="16"/>
      <w:szCs w:val="16"/>
    </w:rPr>
  </w:style>
  <w:style w:type="character" w:styleId="Hipervnculo">
    <w:name w:val="Hyperlink"/>
    <w:basedOn w:val="Fuentedeprrafopredeter"/>
    <w:uiPriority w:val="99"/>
    <w:unhideWhenUsed/>
    <w:rsid w:val="00CF0A52"/>
    <w:rPr>
      <w:color w:val="0000FF" w:themeColor="hyperlink"/>
      <w:u w:val="single"/>
    </w:rPr>
  </w:style>
  <w:style w:type="paragraph" w:styleId="Prrafodelista">
    <w:name w:val="List Paragraph"/>
    <w:basedOn w:val="Normal"/>
    <w:uiPriority w:val="34"/>
    <w:qFormat/>
    <w:rsid w:val="000E786B"/>
    <w:pPr>
      <w:ind w:left="720"/>
      <w:contextualSpacing/>
    </w:pPr>
  </w:style>
</w:styles>
</file>

<file path=word/webSettings.xml><?xml version="1.0" encoding="utf-8"?>
<w:webSettings xmlns:r="http://schemas.openxmlformats.org/officeDocument/2006/relationships" xmlns:w="http://schemas.openxmlformats.org/wordprocessingml/2006/main">
  <w:divs>
    <w:div w:id="11869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ielo.br/sciel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1810</Words>
  <Characters>9960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Wilke</dc:creator>
  <cp:lastModifiedBy>Diseño</cp:lastModifiedBy>
  <cp:revision>5</cp:revision>
  <dcterms:created xsi:type="dcterms:W3CDTF">2016-10-11T04:50:00Z</dcterms:created>
  <dcterms:modified xsi:type="dcterms:W3CDTF">2016-12-21T14:22:00Z</dcterms:modified>
</cp:coreProperties>
</file>